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B71" w:rsidRPr="00D07ED2" w:rsidRDefault="00865B71" w:rsidP="00865B71">
      <w:pPr>
        <w:spacing w:after="0" w:line="240" w:lineRule="auto"/>
        <w:ind w:left="360"/>
        <w:jc w:val="right"/>
        <w:rPr>
          <w:rFonts w:ascii="Times New Roman" w:eastAsia="Calibri" w:hAnsi="Times New Roman"/>
          <w:b/>
        </w:rPr>
      </w:pPr>
    </w:p>
    <w:p w:rsidR="00C4689D" w:rsidRPr="00D07ED2" w:rsidRDefault="00C4689D" w:rsidP="00865B7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4689D" w:rsidRPr="00D07ED2" w:rsidRDefault="00C4689D" w:rsidP="00865B7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4689D" w:rsidRDefault="00C4689D" w:rsidP="00865B7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76093" w:rsidRDefault="00C76093" w:rsidP="00865B7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76093" w:rsidRDefault="00C76093" w:rsidP="00865B7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76093" w:rsidRDefault="00C76093" w:rsidP="00865B7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76093" w:rsidRDefault="00C76093" w:rsidP="00865B7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76093" w:rsidRDefault="00C76093" w:rsidP="00865B7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76093" w:rsidRDefault="00C76093" w:rsidP="00865B7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76093" w:rsidRDefault="00C76093" w:rsidP="00865B7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76093" w:rsidRDefault="00C76093" w:rsidP="00865B7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76093" w:rsidRDefault="00C76093" w:rsidP="00865B7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76093" w:rsidRDefault="00C76093" w:rsidP="00865B7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76093" w:rsidRPr="00A401F3" w:rsidRDefault="00C76093" w:rsidP="00A401F3">
      <w:pPr>
        <w:spacing w:after="0" w:line="240" w:lineRule="auto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noProof/>
        </w:rPr>
        <w:lastRenderedPageBreak/>
        <w:drawing>
          <wp:inline distT="0" distB="0" distL="0" distR="0">
            <wp:extent cx="6957135" cy="9734550"/>
            <wp:effectExtent l="1409700" t="0" r="1386765" b="0"/>
            <wp:docPr id="1" name="Рисунок 1" descr="D:\НН\тех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Н\тех 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58837" cy="973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76093" w:rsidRDefault="00C76093" w:rsidP="00865B7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76093" w:rsidRDefault="00C76093" w:rsidP="00865B71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865B71" w:rsidRPr="00E56ADC" w:rsidRDefault="00A401F3" w:rsidP="00A401F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lang w:val="en-US"/>
        </w:rPr>
        <w:t xml:space="preserve">                                                                     </w:t>
      </w:r>
      <w:r w:rsidR="00865B71" w:rsidRPr="00E56ADC">
        <w:rPr>
          <w:rFonts w:ascii="Times New Roman" w:hAnsi="Times New Roman"/>
        </w:rPr>
        <w:t>МУНИЦИПАЛЬНОЕ   БЮДЖЕТНОЕ ОБРАЗОВАТЕЛЬНОЕ УЧРЕЖДЕНИЕ</w:t>
      </w:r>
    </w:p>
    <w:p w:rsidR="00865B71" w:rsidRPr="00E56ADC" w:rsidRDefault="00865B71" w:rsidP="00865B71">
      <w:pPr>
        <w:spacing w:after="0" w:line="240" w:lineRule="auto"/>
        <w:jc w:val="center"/>
        <w:rPr>
          <w:rFonts w:ascii="Times New Roman" w:hAnsi="Times New Roman"/>
        </w:rPr>
      </w:pPr>
      <w:r w:rsidRPr="00E56ADC">
        <w:rPr>
          <w:rFonts w:ascii="Times New Roman" w:hAnsi="Times New Roman"/>
        </w:rPr>
        <w:t xml:space="preserve">«АКСАРИНСКАЯ  ОСНОВНАЯ ОБЩЕОБРАЗОВАТЕЛЬНАЯ ШКОЛА»  </w:t>
      </w:r>
    </w:p>
    <w:p w:rsidR="00865B71" w:rsidRPr="00E56ADC" w:rsidRDefault="00865B71" w:rsidP="00865B71">
      <w:pPr>
        <w:spacing w:after="0" w:line="240" w:lineRule="auto"/>
        <w:jc w:val="center"/>
        <w:rPr>
          <w:rFonts w:ascii="Times New Roman" w:hAnsi="Times New Roman"/>
        </w:rPr>
      </w:pPr>
      <w:r w:rsidRPr="00E56ADC">
        <w:rPr>
          <w:rFonts w:ascii="Times New Roman" w:hAnsi="Times New Roman"/>
        </w:rPr>
        <w:t>ЗАИНСКОГО  РАЙОНА</w:t>
      </w:r>
    </w:p>
    <w:p w:rsidR="00865B71" w:rsidRPr="00E56ADC" w:rsidRDefault="00865B71" w:rsidP="00865B71">
      <w:pPr>
        <w:spacing w:after="0" w:line="240" w:lineRule="auto"/>
        <w:jc w:val="center"/>
        <w:rPr>
          <w:rFonts w:ascii="Times New Roman" w:hAnsi="Times New Roman"/>
        </w:rPr>
      </w:pPr>
      <w:r w:rsidRPr="00E56ADC">
        <w:rPr>
          <w:rFonts w:ascii="Times New Roman" w:hAnsi="Times New Roman"/>
        </w:rPr>
        <w:t>РЕСПУБЛИКИ ТАТАРСТАН</w:t>
      </w:r>
    </w:p>
    <w:p w:rsidR="00865B71" w:rsidRPr="00D07ED2" w:rsidRDefault="00865B71" w:rsidP="00865B71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467"/>
        <w:gridCol w:w="4510"/>
        <w:gridCol w:w="6198"/>
      </w:tblGrid>
      <w:tr w:rsidR="00865B71" w:rsidRPr="00D07ED2" w:rsidTr="005E243F">
        <w:tc>
          <w:tcPr>
            <w:tcW w:w="3467" w:type="dxa"/>
            <w:hideMark/>
          </w:tcPr>
          <w:p w:rsidR="00865B71" w:rsidRPr="00D07ED2" w:rsidRDefault="00865B7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lang w:val="tt-RU" w:eastAsia="ar-SA"/>
              </w:rPr>
            </w:pPr>
            <w:r w:rsidRPr="00D07ED2">
              <w:rPr>
                <w:rFonts w:ascii="Times New Roman" w:hAnsi="Times New Roman"/>
                <w:lang w:val="tt-RU" w:eastAsia="ar-SA"/>
              </w:rPr>
              <w:t>“</w:t>
            </w:r>
            <w:r w:rsidRPr="00D07ED2">
              <w:rPr>
                <w:rFonts w:ascii="Times New Roman" w:hAnsi="Times New Roman"/>
                <w:b/>
                <w:lang w:val="tt-RU" w:eastAsia="ar-SA"/>
              </w:rPr>
              <w:t>Рассмотрено</w:t>
            </w:r>
            <w:r w:rsidRPr="00D07ED2">
              <w:rPr>
                <w:rFonts w:ascii="Times New Roman" w:hAnsi="Times New Roman"/>
                <w:lang w:val="tt-RU" w:eastAsia="ar-SA"/>
              </w:rPr>
              <w:t>”</w:t>
            </w:r>
          </w:p>
          <w:p w:rsidR="00865B71" w:rsidRPr="00D07ED2" w:rsidRDefault="00865B71">
            <w:pPr>
              <w:spacing w:after="0" w:line="240" w:lineRule="auto"/>
              <w:ind w:right="105"/>
              <w:jc w:val="both"/>
              <w:rPr>
                <w:rFonts w:ascii="Times New Roman" w:hAnsi="Times New Roman"/>
                <w:lang w:val="tt-RU" w:eastAsia="ar-SA"/>
              </w:rPr>
            </w:pPr>
            <w:r w:rsidRPr="00D07ED2">
              <w:rPr>
                <w:rFonts w:ascii="Times New Roman" w:hAnsi="Times New Roman"/>
                <w:lang w:val="tt-RU" w:eastAsia="ar-SA"/>
              </w:rPr>
              <w:t>Руководитель МО:</w:t>
            </w:r>
          </w:p>
          <w:p w:rsidR="00865B71" w:rsidRPr="00D07ED2" w:rsidRDefault="0060398D">
            <w:pPr>
              <w:spacing w:after="0" w:line="240" w:lineRule="auto"/>
              <w:ind w:right="105"/>
              <w:jc w:val="both"/>
              <w:rPr>
                <w:rFonts w:ascii="Times New Roman" w:hAnsi="Times New Roman"/>
                <w:lang w:val="tt-RU" w:eastAsia="ar-SA"/>
              </w:rPr>
            </w:pPr>
            <w:r w:rsidRPr="00D07ED2">
              <w:rPr>
                <w:rFonts w:ascii="Times New Roman" w:hAnsi="Times New Roman"/>
                <w:lang w:val="tt-RU" w:eastAsia="ar-SA"/>
              </w:rPr>
              <w:t xml:space="preserve">________  </w:t>
            </w:r>
            <w:r w:rsidR="00865B71" w:rsidRPr="00D07ED2">
              <w:rPr>
                <w:rFonts w:ascii="Times New Roman" w:hAnsi="Times New Roman"/>
                <w:lang w:val="tt-RU" w:eastAsia="ar-SA"/>
              </w:rPr>
              <w:t>Хуснутдинова</w:t>
            </w:r>
            <w:r w:rsidRPr="00D07ED2">
              <w:rPr>
                <w:rFonts w:ascii="Times New Roman" w:hAnsi="Times New Roman"/>
                <w:lang w:val="tt-RU" w:eastAsia="ar-SA"/>
              </w:rPr>
              <w:t xml:space="preserve"> Н.Р.</w:t>
            </w:r>
          </w:p>
          <w:p w:rsidR="00865B71" w:rsidRPr="00D07ED2" w:rsidRDefault="00865B71">
            <w:pPr>
              <w:spacing w:after="0" w:line="240" w:lineRule="auto"/>
              <w:jc w:val="both"/>
              <w:rPr>
                <w:rFonts w:ascii="Times New Roman" w:hAnsi="Times New Roman"/>
                <w:lang w:val="tt-RU" w:eastAsia="ar-SA"/>
              </w:rPr>
            </w:pPr>
            <w:r w:rsidRPr="00D07ED2">
              <w:rPr>
                <w:rFonts w:ascii="Times New Roman" w:hAnsi="Times New Roman"/>
                <w:lang w:val="tt-RU" w:eastAsia="ar-SA"/>
              </w:rPr>
              <w:t>Протокол №</w:t>
            </w:r>
            <w:r w:rsidR="00BF4B02" w:rsidRPr="00D07ED2">
              <w:rPr>
                <w:rFonts w:ascii="Times New Roman" w:hAnsi="Times New Roman"/>
                <w:lang w:val="tt-RU" w:eastAsia="ar-SA"/>
              </w:rPr>
              <w:t xml:space="preserve"> “   </w:t>
            </w:r>
            <w:r w:rsidR="009649FE" w:rsidRPr="00D07ED2">
              <w:rPr>
                <w:rFonts w:ascii="Times New Roman" w:hAnsi="Times New Roman"/>
                <w:lang w:val="tt-RU" w:eastAsia="ar-SA"/>
              </w:rPr>
              <w:t xml:space="preserve"> августа 2020</w:t>
            </w:r>
            <w:r w:rsidRPr="00D07ED2">
              <w:rPr>
                <w:rFonts w:ascii="Times New Roman" w:hAnsi="Times New Roman"/>
                <w:lang w:val="tt-RU" w:eastAsia="ar-SA"/>
              </w:rPr>
              <w:t>г.</w:t>
            </w:r>
          </w:p>
        </w:tc>
        <w:tc>
          <w:tcPr>
            <w:tcW w:w="4510" w:type="dxa"/>
          </w:tcPr>
          <w:p w:rsidR="00865B71" w:rsidRPr="00D07ED2" w:rsidRDefault="00865B71">
            <w:pPr>
              <w:snapToGrid w:val="0"/>
              <w:spacing w:after="0" w:line="240" w:lineRule="auto"/>
              <w:ind w:left="145"/>
              <w:jc w:val="center"/>
              <w:rPr>
                <w:rFonts w:ascii="Times New Roman" w:hAnsi="Times New Roman"/>
                <w:lang w:val="tt-RU" w:eastAsia="ar-SA"/>
              </w:rPr>
            </w:pPr>
            <w:r w:rsidRPr="00D07ED2">
              <w:rPr>
                <w:rFonts w:ascii="Times New Roman" w:hAnsi="Times New Roman"/>
                <w:lang w:val="tt-RU" w:eastAsia="ar-SA"/>
              </w:rPr>
              <w:t>“</w:t>
            </w:r>
            <w:r w:rsidRPr="00D07ED2">
              <w:rPr>
                <w:rFonts w:ascii="Times New Roman" w:hAnsi="Times New Roman"/>
                <w:b/>
                <w:lang w:val="tt-RU" w:eastAsia="ar-SA"/>
              </w:rPr>
              <w:t>Согласовано</w:t>
            </w:r>
            <w:r w:rsidRPr="00D07ED2">
              <w:rPr>
                <w:rFonts w:ascii="Times New Roman" w:hAnsi="Times New Roman"/>
                <w:lang w:val="tt-RU" w:eastAsia="ar-SA"/>
              </w:rPr>
              <w:t>”</w:t>
            </w:r>
          </w:p>
          <w:p w:rsidR="00865B71" w:rsidRPr="00D07ED2" w:rsidRDefault="00865B71">
            <w:pPr>
              <w:spacing w:after="0" w:line="240" w:lineRule="auto"/>
              <w:ind w:left="145"/>
              <w:jc w:val="center"/>
              <w:rPr>
                <w:rFonts w:ascii="Times New Roman" w:hAnsi="Times New Roman"/>
                <w:lang w:val="tt-RU" w:eastAsia="ar-SA"/>
              </w:rPr>
            </w:pPr>
            <w:r w:rsidRPr="00D07ED2">
              <w:rPr>
                <w:rFonts w:ascii="Times New Roman" w:hAnsi="Times New Roman"/>
                <w:lang w:val="tt-RU" w:eastAsia="ar-SA"/>
              </w:rPr>
              <w:t>Зам директора по УР:</w:t>
            </w:r>
          </w:p>
          <w:p w:rsidR="00865B71" w:rsidRPr="00D07ED2" w:rsidRDefault="003E1983">
            <w:pPr>
              <w:spacing w:after="0" w:line="240" w:lineRule="auto"/>
              <w:ind w:left="145"/>
              <w:jc w:val="center"/>
              <w:rPr>
                <w:rFonts w:ascii="Times New Roman" w:hAnsi="Times New Roman"/>
                <w:lang w:val="tt-RU" w:eastAsia="ar-SA"/>
              </w:rPr>
            </w:pPr>
            <w:r w:rsidRPr="00D07ED2">
              <w:rPr>
                <w:rFonts w:ascii="Times New Roman" w:hAnsi="Times New Roman"/>
                <w:lang w:val="tt-RU" w:eastAsia="ar-SA"/>
              </w:rPr>
              <w:t>_____</w:t>
            </w:r>
            <w:proofErr w:type="spellStart"/>
            <w:r w:rsidR="002D030A" w:rsidRPr="00D07ED2">
              <w:rPr>
                <w:rFonts w:ascii="Times New Roman" w:hAnsi="Times New Roman"/>
                <w:lang w:eastAsia="ar-SA"/>
              </w:rPr>
              <w:t>Мирсаева</w:t>
            </w:r>
            <w:proofErr w:type="spellEnd"/>
            <w:r w:rsidR="002D030A" w:rsidRPr="00D07ED2">
              <w:rPr>
                <w:rFonts w:ascii="Times New Roman" w:hAnsi="Times New Roman"/>
                <w:lang w:eastAsia="ar-SA"/>
              </w:rPr>
              <w:t xml:space="preserve"> А.А.</w:t>
            </w:r>
          </w:p>
          <w:p w:rsidR="00865B71" w:rsidRPr="00D07ED2" w:rsidRDefault="009649FE" w:rsidP="002D030A">
            <w:pPr>
              <w:spacing w:after="0" w:line="240" w:lineRule="auto"/>
              <w:rPr>
                <w:rFonts w:ascii="Times New Roman" w:hAnsi="Times New Roman"/>
                <w:lang w:val="tt-RU" w:eastAsia="ar-SA"/>
              </w:rPr>
            </w:pPr>
            <w:r w:rsidRPr="00D07ED2">
              <w:rPr>
                <w:rFonts w:ascii="Times New Roman" w:hAnsi="Times New Roman"/>
                <w:lang w:val="tt-RU" w:eastAsia="ar-SA"/>
              </w:rPr>
              <w:t>“       ” августа 2020</w:t>
            </w:r>
            <w:r w:rsidR="00865B71" w:rsidRPr="00D07ED2">
              <w:rPr>
                <w:rFonts w:ascii="Times New Roman" w:hAnsi="Times New Roman"/>
                <w:lang w:val="tt-RU" w:eastAsia="ar-SA"/>
              </w:rPr>
              <w:t>г.</w:t>
            </w:r>
          </w:p>
        </w:tc>
        <w:tc>
          <w:tcPr>
            <w:tcW w:w="6198" w:type="dxa"/>
          </w:tcPr>
          <w:p w:rsidR="00865B71" w:rsidRPr="00D07ED2" w:rsidRDefault="00865B71" w:rsidP="002D030A">
            <w:pPr>
              <w:snapToGrid w:val="0"/>
              <w:spacing w:after="0" w:line="240" w:lineRule="auto"/>
              <w:ind w:firstLine="149"/>
              <w:jc w:val="center"/>
              <w:rPr>
                <w:rFonts w:ascii="Times New Roman" w:hAnsi="Times New Roman"/>
                <w:lang w:val="tt-RU" w:eastAsia="ar-SA"/>
              </w:rPr>
            </w:pPr>
            <w:r w:rsidRPr="00D07ED2">
              <w:rPr>
                <w:rFonts w:ascii="Times New Roman" w:hAnsi="Times New Roman"/>
                <w:lang w:val="tt-RU" w:eastAsia="ar-SA"/>
              </w:rPr>
              <w:t>“</w:t>
            </w:r>
            <w:r w:rsidRPr="00D07ED2">
              <w:rPr>
                <w:rFonts w:ascii="Times New Roman" w:hAnsi="Times New Roman"/>
                <w:b/>
                <w:lang w:val="tt-RU" w:eastAsia="ar-SA"/>
              </w:rPr>
              <w:t>Утверждено</w:t>
            </w:r>
            <w:r w:rsidRPr="00D07ED2">
              <w:rPr>
                <w:rFonts w:ascii="Times New Roman" w:hAnsi="Times New Roman"/>
                <w:lang w:val="tt-RU" w:eastAsia="ar-SA"/>
              </w:rPr>
              <w:t>”</w:t>
            </w:r>
          </w:p>
          <w:p w:rsidR="00865B71" w:rsidRPr="00D07ED2" w:rsidRDefault="00865B71" w:rsidP="002D030A">
            <w:pPr>
              <w:spacing w:after="0" w:line="240" w:lineRule="auto"/>
              <w:ind w:left="149" w:firstLine="149"/>
              <w:jc w:val="center"/>
              <w:rPr>
                <w:rFonts w:ascii="Times New Roman" w:hAnsi="Times New Roman"/>
                <w:lang w:val="tt-RU" w:eastAsia="ar-SA"/>
              </w:rPr>
            </w:pPr>
            <w:r w:rsidRPr="00D07ED2">
              <w:rPr>
                <w:rFonts w:ascii="Times New Roman" w:hAnsi="Times New Roman"/>
                <w:lang w:val="tt-RU" w:eastAsia="ar-SA"/>
              </w:rPr>
              <w:t>Директор школы:</w:t>
            </w:r>
          </w:p>
          <w:p w:rsidR="00865B71" w:rsidRPr="00D07ED2" w:rsidRDefault="002D030A" w:rsidP="002D030A">
            <w:pPr>
              <w:spacing w:after="0" w:line="240" w:lineRule="auto"/>
              <w:ind w:firstLine="149"/>
              <w:rPr>
                <w:rFonts w:ascii="Times New Roman" w:hAnsi="Times New Roman"/>
                <w:lang w:val="tt-RU" w:eastAsia="ar-SA"/>
              </w:rPr>
            </w:pPr>
            <w:r w:rsidRPr="00D07ED2">
              <w:rPr>
                <w:rFonts w:ascii="Times New Roman" w:hAnsi="Times New Roman"/>
                <w:lang w:val="tt-RU" w:eastAsia="ar-SA"/>
              </w:rPr>
              <w:t xml:space="preserve"> ________Хасаншин Р.М.</w:t>
            </w:r>
          </w:p>
          <w:p w:rsidR="00865B71" w:rsidRPr="00D07ED2" w:rsidRDefault="009649FE" w:rsidP="002D030A">
            <w:pPr>
              <w:spacing w:after="0" w:line="240" w:lineRule="auto"/>
              <w:ind w:firstLine="149"/>
              <w:jc w:val="center"/>
              <w:rPr>
                <w:rFonts w:ascii="Times New Roman" w:hAnsi="Times New Roman"/>
                <w:lang w:val="tt-RU" w:eastAsia="ar-SA"/>
              </w:rPr>
            </w:pPr>
            <w:r w:rsidRPr="00D07ED2">
              <w:rPr>
                <w:rFonts w:ascii="Times New Roman" w:hAnsi="Times New Roman"/>
                <w:lang w:eastAsia="ar-SA"/>
              </w:rPr>
              <w:t xml:space="preserve">приказ №       от </w:t>
            </w:r>
            <w:r w:rsidR="00E56ADC">
              <w:rPr>
                <w:rFonts w:ascii="Times New Roman" w:hAnsi="Times New Roman"/>
                <w:lang w:eastAsia="ar-SA"/>
              </w:rPr>
              <w:t xml:space="preserve">«     »августа  </w:t>
            </w:r>
            <w:r w:rsidRPr="00D07ED2">
              <w:rPr>
                <w:rFonts w:ascii="Times New Roman" w:hAnsi="Times New Roman"/>
                <w:lang w:eastAsia="ar-SA"/>
              </w:rPr>
              <w:t>2020</w:t>
            </w:r>
            <w:r w:rsidR="00865B71" w:rsidRPr="00D07ED2">
              <w:rPr>
                <w:rFonts w:ascii="Times New Roman" w:hAnsi="Times New Roman"/>
                <w:lang w:eastAsia="ar-SA"/>
              </w:rPr>
              <w:t xml:space="preserve">г. </w:t>
            </w:r>
          </w:p>
          <w:p w:rsidR="00865B71" w:rsidRPr="00D07ED2" w:rsidRDefault="00865B71">
            <w:pPr>
              <w:spacing w:after="0" w:line="240" w:lineRule="auto"/>
              <w:ind w:firstLine="149"/>
              <w:jc w:val="right"/>
              <w:rPr>
                <w:rFonts w:ascii="Times New Roman" w:hAnsi="Times New Roman"/>
                <w:lang w:val="tt-RU" w:eastAsia="ar-SA"/>
              </w:rPr>
            </w:pPr>
          </w:p>
          <w:p w:rsidR="00865B71" w:rsidRPr="00D07ED2" w:rsidRDefault="00865B71">
            <w:pPr>
              <w:spacing w:after="0" w:line="240" w:lineRule="auto"/>
              <w:ind w:firstLine="149"/>
              <w:jc w:val="right"/>
              <w:rPr>
                <w:rFonts w:ascii="Times New Roman" w:hAnsi="Times New Roman"/>
                <w:lang w:val="tt-RU" w:eastAsia="ar-SA"/>
              </w:rPr>
            </w:pPr>
          </w:p>
        </w:tc>
      </w:tr>
    </w:tbl>
    <w:p w:rsidR="00865B71" w:rsidRPr="00D07ED2" w:rsidRDefault="00865B71" w:rsidP="00865B71">
      <w:pPr>
        <w:spacing w:after="0" w:line="240" w:lineRule="auto"/>
        <w:rPr>
          <w:rFonts w:ascii="Times New Roman" w:hAnsi="Times New Roman"/>
          <w:lang w:val="tt-RU" w:eastAsia="ar-SA"/>
        </w:rPr>
      </w:pPr>
    </w:p>
    <w:p w:rsidR="005E243F" w:rsidRPr="00D07ED2" w:rsidRDefault="005E243F" w:rsidP="00865B71">
      <w:pPr>
        <w:spacing w:after="0" w:line="240" w:lineRule="auto"/>
        <w:rPr>
          <w:rFonts w:ascii="Times New Roman" w:hAnsi="Times New Roman"/>
          <w:lang w:val="tt-RU" w:eastAsia="ar-SA"/>
        </w:rPr>
      </w:pPr>
    </w:p>
    <w:p w:rsidR="00865B71" w:rsidRPr="00D07ED2" w:rsidRDefault="00D07ED2" w:rsidP="00D07ED2">
      <w:pPr>
        <w:spacing w:after="0" w:line="240" w:lineRule="auto"/>
        <w:rPr>
          <w:rFonts w:ascii="Times New Roman" w:hAnsi="Times New Roman"/>
          <w:b/>
        </w:rPr>
      </w:pPr>
      <w:r w:rsidRPr="00D07ED2">
        <w:rPr>
          <w:rFonts w:ascii="Times New Roman" w:hAnsi="Times New Roman"/>
          <w:lang w:eastAsia="ar-SA"/>
        </w:rPr>
        <w:t xml:space="preserve">                                                                                            Календарно- тематическое планирование</w:t>
      </w:r>
    </w:p>
    <w:p w:rsidR="00865B71" w:rsidRPr="00D07ED2" w:rsidRDefault="00865B71" w:rsidP="00865B71">
      <w:pPr>
        <w:spacing w:after="0" w:line="240" w:lineRule="auto"/>
        <w:jc w:val="center"/>
        <w:rPr>
          <w:rFonts w:ascii="Times New Roman" w:hAnsi="Times New Roman"/>
        </w:rPr>
      </w:pPr>
      <w:r w:rsidRPr="00D07ED2">
        <w:rPr>
          <w:rFonts w:ascii="Times New Roman" w:hAnsi="Times New Roman"/>
        </w:rPr>
        <w:t xml:space="preserve">по  </w:t>
      </w:r>
      <w:r w:rsidRPr="00D07ED2">
        <w:rPr>
          <w:rFonts w:ascii="Times New Roman" w:hAnsi="Times New Roman"/>
          <w:b/>
        </w:rPr>
        <w:t>технологии</w:t>
      </w:r>
      <w:r w:rsidRPr="00D07ED2">
        <w:rPr>
          <w:rFonts w:ascii="Times New Roman" w:hAnsi="Times New Roman"/>
        </w:rPr>
        <w:t xml:space="preserve"> для 2 класса</w:t>
      </w:r>
    </w:p>
    <w:p w:rsidR="00F81C82" w:rsidRPr="00D07ED2" w:rsidRDefault="00140CDB" w:rsidP="00F81C82">
      <w:pPr>
        <w:spacing w:after="0" w:line="240" w:lineRule="auto"/>
        <w:jc w:val="center"/>
        <w:rPr>
          <w:rFonts w:ascii="Times New Roman" w:hAnsi="Times New Roman"/>
          <w:lang w:val="tt-RU"/>
        </w:rPr>
      </w:pPr>
      <w:r w:rsidRPr="00D07ED2">
        <w:rPr>
          <w:rFonts w:ascii="Times New Roman" w:hAnsi="Times New Roman"/>
        </w:rPr>
        <w:t>учительницы</w:t>
      </w:r>
      <w:r w:rsidR="009649FE" w:rsidRPr="00D07ED2">
        <w:rPr>
          <w:rFonts w:ascii="Times New Roman" w:hAnsi="Times New Roman"/>
          <w:lang w:val="tt-RU"/>
        </w:rPr>
        <w:t xml:space="preserve">  перво</w:t>
      </w:r>
      <w:r w:rsidR="00865B71" w:rsidRPr="00D07ED2">
        <w:rPr>
          <w:rFonts w:ascii="Times New Roman" w:hAnsi="Times New Roman"/>
        </w:rPr>
        <w:t>й квалификационной категории</w:t>
      </w:r>
    </w:p>
    <w:p w:rsidR="00865B71" w:rsidRPr="00D07ED2" w:rsidRDefault="009649FE" w:rsidP="00610B34">
      <w:pPr>
        <w:spacing w:after="0" w:line="240" w:lineRule="auto"/>
        <w:jc w:val="center"/>
        <w:rPr>
          <w:rFonts w:ascii="Times New Roman" w:hAnsi="Times New Roman"/>
        </w:rPr>
      </w:pPr>
      <w:r w:rsidRPr="00D07ED2">
        <w:rPr>
          <w:rFonts w:ascii="Times New Roman" w:hAnsi="Times New Roman"/>
          <w:lang w:val="tt-RU"/>
        </w:rPr>
        <w:t>Нургалиной Л.М.</w:t>
      </w:r>
    </w:p>
    <w:p w:rsidR="00865B71" w:rsidRPr="00D07ED2" w:rsidRDefault="00865B71" w:rsidP="00865B71">
      <w:pPr>
        <w:widowControl w:val="0"/>
        <w:suppressAutoHyphens/>
        <w:spacing w:before="280" w:after="280" w:line="240" w:lineRule="auto"/>
        <w:ind w:left="9204"/>
        <w:rPr>
          <w:rFonts w:ascii="Times New Roman" w:hAnsi="Times New Roman"/>
          <w:kern w:val="2"/>
          <w:lang w:eastAsia="hi-IN" w:bidi="hi-IN"/>
        </w:rPr>
      </w:pPr>
    </w:p>
    <w:p w:rsidR="00865B71" w:rsidRPr="00D07ED2" w:rsidRDefault="00865B71" w:rsidP="00865B71">
      <w:pPr>
        <w:widowControl w:val="0"/>
        <w:suppressAutoHyphens/>
        <w:spacing w:before="280" w:after="280" w:line="240" w:lineRule="auto"/>
        <w:ind w:left="9204"/>
        <w:rPr>
          <w:rFonts w:ascii="Times New Roman" w:hAnsi="Times New Roman"/>
          <w:kern w:val="2"/>
          <w:lang w:eastAsia="hi-IN" w:bidi="hi-IN"/>
        </w:rPr>
      </w:pPr>
    </w:p>
    <w:p w:rsidR="00865B71" w:rsidRPr="00D07ED2" w:rsidRDefault="00865B71" w:rsidP="00865B71">
      <w:pPr>
        <w:widowControl w:val="0"/>
        <w:suppressAutoHyphens/>
        <w:spacing w:before="280" w:after="280" w:line="240" w:lineRule="auto"/>
        <w:ind w:left="9204"/>
        <w:rPr>
          <w:rFonts w:ascii="Times New Roman" w:hAnsi="Times New Roman"/>
          <w:kern w:val="2"/>
          <w:lang w:eastAsia="hi-IN" w:bidi="hi-IN"/>
        </w:rPr>
      </w:pPr>
    </w:p>
    <w:p w:rsidR="00865B71" w:rsidRPr="00D07ED2" w:rsidRDefault="00865B71" w:rsidP="00865B71">
      <w:pPr>
        <w:widowControl w:val="0"/>
        <w:suppressAutoHyphens/>
        <w:spacing w:before="280" w:after="280" w:line="240" w:lineRule="auto"/>
        <w:ind w:left="9204"/>
        <w:rPr>
          <w:rFonts w:ascii="Times New Roman" w:hAnsi="Times New Roman"/>
          <w:kern w:val="2"/>
          <w:lang w:eastAsia="hi-IN" w:bidi="hi-IN"/>
        </w:rPr>
      </w:pPr>
    </w:p>
    <w:p w:rsidR="00865B71" w:rsidRPr="00D07ED2" w:rsidRDefault="00865B71" w:rsidP="00865B71">
      <w:pPr>
        <w:widowControl w:val="0"/>
        <w:suppressAutoHyphens/>
        <w:spacing w:before="280" w:after="280" w:line="240" w:lineRule="auto"/>
        <w:ind w:left="9204"/>
        <w:rPr>
          <w:rFonts w:ascii="Times New Roman" w:hAnsi="Times New Roman"/>
          <w:kern w:val="2"/>
          <w:lang w:eastAsia="hi-IN" w:bidi="hi-IN"/>
        </w:rPr>
      </w:pPr>
    </w:p>
    <w:p w:rsidR="00865B71" w:rsidRPr="00D07ED2" w:rsidRDefault="00865B71" w:rsidP="00221ECC">
      <w:pPr>
        <w:widowControl w:val="0"/>
        <w:suppressAutoHyphens/>
        <w:spacing w:after="0" w:line="240" w:lineRule="auto"/>
        <w:ind w:left="9204"/>
        <w:rPr>
          <w:rFonts w:ascii="Times New Roman" w:hAnsi="Times New Roman"/>
          <w:kern w:val="2"/>
          <w:lang w:eastAsia="hi-IN" w:bidi="hi-IN"/>
        </w:rPr>
      </w:pPr>
    </w:p>
    <w:p w:rsidR="00865B71" w:rsidRPr="00D07ED2" w:rsidRDefault="00865B71" w:rsidP="00221ECC">
      <w:pPr>
        <w:widowControl w:val="0"/>
        <w:suppressAutoHyphens/>
        <w:spacing w:after="0" w:line="240" w:lineRule="auto"/>
        <w:ind w:left="9204"/>
        <w:rPr>
          <w:rFonts w:ascii="Times New Roman" w:hAnsi="Times New Roman"/>
          <w:kern w:val="2"/>
          <w:lang w:eastAsia="hi-IN" w:bidi="hi-IN"/>
        </w:rPr>
      </w:pPr>
      <w:r w:rsidRPr="00D07ED2">
        <w:rPr>
          <w:rFonts w:ascii="Times New Roman" w:hAnsi="Times New Roman"/>
          <w:kern w:val="2"/>
          <w:lang w:eastAsia="hi-IN" w:bidi="hi-IN"/>
        </w:rPr>
        <w:t xml:space="preserve">Рассмотрено на заседании педагогического совета </w:t>
      </w:r>
    </w:p>
    <w:p w:rsidR="00865B71" w:rsidRPr="00D07ED2" w:rsidRDefault="00865B71" w:rsidP="00221ECC">
      <w:pPr>
        <w:widowControl w:val="0"/>
        <w:suppressAutoHyphens/>
        <w:spacing w:after="0" w:line="240" w:lineRule="auto"/>
        <w:ind w:left="9204"/>
        <w:rPr>
          <w:rFonts w:ascii="Times New Roman" w:hAnsi="Times New Roman"/>
          <w:kern w:val="2"/>
          <w:lang w:eastAsia="hi-IN" w:bidi="hi-IN"/>
        </w:rPr>
      </w:pPr>
      <w:r w:rsidRPr="00D07ED2">
        <w:rPr>
          <w:rFonts w:ascii="Times New Roman" w:hAnsi="Times New Roman"/>
          <w:kern w:val="2"/>
          <w:lang w:eastAsia="hi-IN" w:bidi="hi-IN"/>
        </w:rPr>
        <w:t>пр</w:t>
      </w:r>
      <w:r w:rsidR="00F81C82" w:rsidRPr="00D07ED2">
        <w:rPr>
          <w:rFonts w:ascii="Times New Roman" w:hAnsi="Times New Roman"/>
          <w:kern w:val="2"/>
          <w:lang w:eastAsia="hi-IN" w:bidi="hi-IN"/>
        </w:rPr>
        <w:t xml:space="preserve">отокол №    от «  » августа </w:t>
      </w:r>
      <w:r w:rsidR="009649FE" w:rsidRPr="00D07ED2">
        <w:rPr>
          <w:rFonts w:ascii="Times New Roman" w:hAnsi="Times New Roman"/>
          <w:kern w:val="2"/>
          <w:lang w:eastAsia="hi-IN" w:bidi="hi-IN"/>
        </w:rPr>
        <w:t>2020</w:t>
      </w:r>
      <w:r w:rsidRPr="00D07ED2">
        <w:rPr>
          <w:rFonts w:ascii="Times New Roman" w:hAnsi="Times New Roman"/>
          <w:kern w:val="2"/>
          <w:lang w:eastAsia="hi-IN" w:bidi="hi-IN"/>
        </w:rPr>
        <w:t>г.</w:t>
      </w:r>
    </w:p>
    <w:p w:rsidR="00865B71" w:rsidRPr="00D07ED2" w:rsidRDefault="00865B71" w:rsidP="00221ECC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p w:rsidR="00865B71" w:rsidRPr="00D07ED2" w:rsidRDefault="00865B71" w:rsidP="00652DAB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p w:rsidR="00865B71" w:rsidRPr="00D07ED2" w:rsidRDefault="00865B71" w:rsidP="00652DAB">
      <w:pPr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p w:rsidR="00610B34" w:rsidRPr="00D07ED2" w:rsidRDefault="00610B34" w:rsidP="00D07ED2">
      <w:pPr>
        <w:pStyle w:val="a5"/>
        <w:spacing w:before="0" w:after="0"/>
        <w:rPr>
          <w:b/>
          <w:sz w:val="22"/>
          <w:szCs w:val="22"/>
        </w:rPr>
      </w:pPr>
    </w:p>
    <w:p w:rsidR="00610B34" w:rsidRPr="00D07ED2" w:rsidRDefault="00610B34" w:rsidP="00B473D8">
      <w:pPr>
        <w:pStyle w:val="a5"/>
        <w:spacing w:before="0" w:after="0"/>
        <w:jc w:val="center"/>
        <w:rPr>
          <w:b/>
          <w:sz w:val="22"/>
          <w:szCs w:val="22"/>
        </w:rPr>
      </w:pPr>
    </w:p>
    <w:p w:rsidR="00D07ED2" w:rsidRPr="00D07ED2" w:rsidRDefault="00D07ED2" w:rsidP="009F23DF">
      <w:pPr>
        <w:pStyle w:val="a5"/>
        <w:spacing w:before="0" w:after="0"/>
        <w:rPr>
          <w:b/>
          <w:sz w:val="22"/>
          <w:szCs w:val="22"/>
        </w:rPr>
      </w:pPr>
    </w:p>
    <w:p w:rsidR="00D07ED2" w:rsidRPr="00D07ED2" w:rsidRDefault="00D07ED2" w:rsidP="009F23DF">
      <w:pPr>
        <w:pStyle w:val="a5"/>
        <w:spacing w:before="0" w:after="0"/>
        <w:rPr>
          <w:b/>
          <w:sz w:val="22"/>
          <w:szCs w:val="22"/>
        </w:rPr>
      </w:pPr>
    </w:p>
    <w:p w:rsidR="00D07ED2" w:rsidRPr="00D07ED2" w:rsidRDefault="00D07ED2" w:rsidP="009F23DF">
      <w:pPr>
        <w:pStyle w:val="a5"/>
        <w:spacing w:before="0" w:after="0"/>
        <w:rPr>
          <w:b/>
          <w:sz w:val="22"/>
          <w:szCs w:val="22"/>
        </w:rPr>
      </w:pPr>
    </w:p>
    <w:p w:rsidR="00D07ED2" w:rsidRPr="00D07ED2" w:rsidRDefault="00D07ED2" w:rsidP="009F23DF">
      <w:pPr>
        <w:pStyle w:val="a5"/>
        <w:spacing w:before="0" w:after="0"/>
        <w:rPr>
          <w:b/>
          <w:sz w:val="22"/>
          <w:szCs w:val="22"/>
        </w:rPr>
      </w:pPr>
    </w:p>
    <w:p w:rsidR="00D07ED2" w:rsidRPr="00D07ED2" w:rsidRDefault="00D07ED2" w:rsidP="009F23DF">
      <w:pPr>
        <w:pStyle w:val="a5"/>
        <w:spacing w:before="0" w:after="0"/>
        <w:rPr>
          <w:b/>
          <w:sz w:val="22"/>
          <w:szCs w:val="22"/>
        </w:rPr>
      </w:pPr>
    </w:p>
    <w:p w:rsidR="00B473D8" w:rsidRPr="00D07ED2" w:rsidRDefault="009F23DF" w:rsidP="009F23DF">
      <w:pPr>
        <w:pStyle w:val="a5"/>
        <w:spacing w:before="0" w:after="0"/>
        <w:rPr>
          <w:b/>
          <w:sz w:val="22"/>
          <w:szCs w:val="22"/>
        </w:rPr>
      </w:pPr>
      <w:proofErr w:type="spellStart"/>
      <w:r w:rsidRPr="00D07ED2">
        <w:rPr>
          <w:sz w:val="22"/>
          <w:szCs w:val="22"/>
        </w:rPr>
        <w:lastRenderedPageBreak/>
        <w:t>Н.И.Роговцева</w:t>
      </w:r>
      <w:proofErr w:type="spellEnd"/>
      <w:r w:rsidRPr="00D07ED2">
        <w:rPr>
          <w:sz w:val="22"/>
          <w:szCs w:val="22"/>
        </w:rPr>
        <w:t>; Н.В.Богданова «Технология» М.: «Просвещение»</w:t>
      </w:r>
      <w:proofErr w:type="gramStart"/>
      <w:r w:rsidRPr="00D07ED2">
        <w:rPr>
          <w:sz w:val="22"/>
          <w:szCs w:val="22"/>
        </w:rPr>
        <w:t>,К</w:t>
      </w:r>
      <w:proofErr w:type="gramEnd"/>
      <w:r w:rsidRPr="00D07ED2">
        <w:rPr>
          <w:sz w:val="22"/>
          <w:szCs w:val="22"/>
        </w:rPr>
        <w:t xml:space="preserve">.: Татарстан </w:t>
      </w:r>
      <w:proofErr w:type="spellStart"/>
      <w:r w:rsidRPr="00D07ED2">
        <w:rPr>
          <w:sz w:val="22"/>
          <w:szCs w:val="22"/>
        </w:rPr>
        <w:t>китап</w:t>
      </w:r>
      <w:proofErr w:type="spellEnd"/>
      <w:r w:rsidRPr="00D07ED2">
        <w:rPr>
          <w:sz w:val="22"/>
          <w:szCs w:val="22"/>
          <w:lang w:val="tt-RU"/>
        </w:rPr>
        <w:t>нәшрияты ,</w:t>
      </w:r>
      <w:r w:rsidRPr="00D07ED2">
        <w:rPr>
          <w:sz w:val="22"/>
          <w:szCs w:val="22"/>
        </w:rPr>
        <w:t xml:space="preserve"> 2017г</w:t>
      </w:r>
    </w:p>
    <w:p w:rsidR="009F23DF" w:rsidRPr="00D07ED2" w:rsidRDefault="009F23DF" w:rsidP="00B473D8">
      <w:pPr>
        <w:pStyle w:val="a5"/>
        <w:spacing w:before="0" w:after="0"/>
        <w:jc w:val="center"/>
        <w:rPr>
          <w:b/>
          <w:sz w:val="22"/>
          <w:szCs w:val="22"/>
        </w:rPr>
      </w:pP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10064"/>
        <w:gridCol w:w="992"/>
        <w:gridCol w:w="1418"/>
        <w:gridCol w:w="1559"/>
      </w:tblGrid>
      <w:tr w:rsidR="00D07ED2" w:rsidRPr="00D07ED2" w:rsidTr="00E56ADC">
        <w:trPr>
          <w:trHeight w:val="547"/>
        </w:trPr>
        <w:tc>
          <w:tcPr>
            <w:tcW w:w="852" w:type="dxa"/>
            <w:vMerge w:val="restart"/>
          </w:tcPr>
          <w:p w:rsidR="00D07ED2" w:rsidRPr="00E56ADC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E56ADC">
              <w:rPr>
                <w:sz w:val="22"/>
                <w:szCs w:val="22"/>
              </w:rPr>
              <w:t>№</w:t>
            </w:r>
          </w:p>
        </w:tc>
        <w:tc>
          <w:tcPr>
            <w:tcW w:w="10064" w:type="dxa"/>
            <w:vMerge w:val="restart"/>
          </w:tcPr>
          <w:p w:rsidR="00D07ED2" w:rsidRPr="00E56ADC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E56ADC">
              <w:rPr>
                <w:sz w:val="22"/>
                <w:szCs w:val="22"/>
              </w:rPr>
              <w:t>Тема урока, тип урока</w:t>
            </w:r>
          </w:p>
        </w:tc>
        <w:tc>
          <w:tcPr>
            <w:tcW w:w="992" w:type="dxa"/>
            <w:vMerge w:val="restart"/>
          </w:tcPr>
          <w:p w:rsidR="00D07ED2" w:rsidRPr="00E56ADC" w:rsidRDefault="00E56ADC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E56ADC">
              <w:rPr>
                <w:sz w:val="22"/>
                <w:szCs w:val="22"/>
              </w:rPr>
              <w:t>к</w:t>
            </w:r>
            <w:r w:rsidR="00D07ED2" w:rsidRPr="00E56ADC">
              <w:rPr>
                <w:sz w:val="22"/>
                <w:szCs w:val="22"/>
              </w:rPr>
              <w:t>ол-во часов</w:t>
            </w:r>
          </w:p>
        </w:tc>
        <w:tc>
          <w:tcPr>
            <w:tcW w:w="2977" w:type="dxa"/>
            <w:gridSpan w:val="2"/>
          </w:tcPr>
          <w:p w:rsidR="00D07ED2" w:rsidRPr="00E56ADC" w:rsidRDefault="00D07ED2" w:rsidP="00610B34">
            <w:pPr>
              <w:rPr>
                <w:rFonts w:ascii="Times New Roman" w:hAnsi="Times New Roman"/>
              </w:rPr>
            </w:pPr>
            <w:r w:rsidRPr="00E56ADC">
              <w:rPr>
                <w:rFonts w:ascii="Times New Roman" w:hAnsi="Times New Roman"/>
              </w:rPr>
              <w:t xml:space="preserve">         Дата</w:t>
            </w:r>
          </w:p>
        </w:tc>
      </w:tr>
      <w:tr w:rsidR="00D07ED2" w:rsidRPr="00D07ED2" w:rsidTr="00E56ADC">
        <w:trPr>
          <w:trHeight w:val="399"/>
        </w:trPr>
        <w:tc>
          <w:tcPr>
            <w:tcW w:w="852" w:type="dxa"/>
            <w:vMerge/>
          </w:tcPr>
          <w:p w:rsidR="00D07ED2" w:rsidRPr="00E56ADC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0064" w:type="dxa"/>
            <w:vMerge/>
          </w:tcPr>
          <w:p w:rsidR="00D07ED2" w:rsidRPr="00E56ADC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D07ED2" w:rsidRPr="00E56ADC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D07ED2" w:rsidRPr="00E56ADC" w:rsidRDefault="00D07ED2" w:rsidP="00D07ED2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E56ADC">
              <w:rPr>
                <w:sz w:val="22"/>
                <w:szCs w:val="22"/>
              </w:rPr>
              <w:t>по плану</w:t>
            </w:r>
          </w:p>
        </w:tc>
        <w:tc>
          <w:tcPr>
            <w:tcW w:w="1559" w:type="dxa"/>
          </w:tcPr>
          <w:p w:rsidR="00D07ED2" w:rsidRPr="00E56ADC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E56ADC">
              <w:rPr>
                <w:sz w:val="22"/>
                <w:szCs w:val="22"/>
              </w:rPr>
              <w:t>факт.</w:t>
            </w: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  <w:r w:rsidRPr="00E56ADC">
              <w:rPr>
                <w:sz w:val="22"/>
                <w:szCs w:val="22"/>
              </w:rPr>
              <w:t>Как работать с учебником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  <w:lang w:val="tt-RU"/>
              </w:rPr>
            </w:pPr>
            <w:proofErr w:type="spellStart"/>
            <w:r w:rsidRPr="00E56ADC">
              <w:rPr>
                <w:sz w:val="22"/>
                <w:szCs w:val="22"/>
              </w:rPr>
              <w:t>Китап</w:t>
            </w:r>
            <w:proofErr w:type="spellEnd"/>
            <w:r w:rsidRPr="00E56ADC">
              <w:rPr>
                <w:sz w:val="22"/>
                <w:szCs w:val="22"/>
              </w:rPr>
              <w:t xml:space="preserve"> бел</w:t>
            </w:r>
            <w:r w:rsidRPr="00E56ADC">
              <w:rPr>
                <w:sz w:val="22"/>
                <w:szCs w:val="22"/>
                <w:lang w:val="tt-RU"/>
              </w:rPr>
              <w:t>ән ничек эшләргә?</w:t>
            </w: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D07ED2" w:rsidP="00D07ED2">
            <w:pPr>
              <w:pStyle w:val="a5"/>
              <w:spacing w:before="0" w:after="0"/>
              <w:jc w:val="center"/>
              <w:rPr>
                <w:sz w:val="22"/>
                <w:szCs w:val="22"/>
                <w:lang w:val="tt-RU"/>
              </w:rPr>
            </w:pPr>
            <w:r w:rsidRPr="00D07ED2">
              <w:rPr>
                <w:sz w:val="22"/>
                <w:szCs w:val="22"/>
                <w:lang w:val="tt-RU"/>
              </w:rPr>
              <w:t>07.09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 xml:space="preserve">                    2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  <w:r w:rsidRPr="00E56ADC">
              <w:rPr>
                <w:sz w:val="22"/>
                <w:szCs w:val="22"/>
              </w:rPr>
              <w:t>Выращивание лука.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  <w:r w:rsidRPr="00E56ADC">
              <w:rPr>
                <w:sz w:val="22"/>
                <w:szCs w:val="22"/>
                <w:lang w:val="tt-RU"/>
              </w:rPr>
              <w:t>Суган үстерү.</w:t>
            </w: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D07ED2">
              <w:rPr>
                <w:rFonts w:ascii="Times New Roman" w:hAnsi="Times New Roman"/>
                <w:lang w:val="tt-RU"/>
              </w:rPr>
              <w:t>14.09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3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i/>
                <w:sz w:val="22"/>
                <w:szCs w:val="22"/>
              </w:rPr>
            </w:pPr>
            <w:r w:rsidRPr="00E56ADC">
              <w:rPr>
                <w:sz w:val="22"/>
                <w:szCs w:val="22"/>
              </w:rPr>
              <w:t xml:space="preserve"> «Корзина с цветами»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  <w:lang w:val="tt-RU"/>
              </w:rPr>
            </w:pPr>
            <w:r w:rsidRPr="00E56ADC">
              <w:rPr>
                <w:sz w:val="22"/>
                <w:szCs w:val="22"/>
                <w:lang w:val="tt-RU"/>
              </w:rPr>
              <w:t>Чәчәкле кәрзин.</w:t>
            </w: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D07ED2">
              <w:rPr>
                <w:rFonts w:ascii="Times New Roman" w:hAnsi="Times New Roman"/>
                <w:lang w:val="tt-RU"/>
              </w:rPr>
              <w:t>21.09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4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  <w:r w:rsidRPr="00E56ADC">
              <w:rPr>
                <w:sz w:val="22"/>
                <w:szCs w:val="22"/>
              </w:rPr>
              <w:t xml:space="preserve"> «Семейка грибов на поляне» (пластилин)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  <w:lang w:val="tt-RU"/>
              </w:rPr>
            </w:pPr>
            <w:r w:rsidRPr="00E56ADC">
              <w:rPr>
                <w:sz w:val="22"/>
                <w:szCs w:val="22"/>
                <w:lang w:val="tt-RU"/>
              </w:rPr>
              <w:t>Аланда гөмбәләр сем</w:t>
            </w:r>
            <w:r w:rsidRPr="00E56ADC">
              <w:rPr>
                <w:sz w:val="22"/>
                <w:szCs w:val="22"/>
              </w:rPr>
              <w:t>ь</w:t>
            </w:r>
            <w:r w:rsidRPr="00E56ADC">
              <w:rPr>
                <w:sz w:val="22"/>
                <w:szCs w:val="22"/>
                <w:lang w:val="tt-RU"/>
              </w:rPr>
              <w:t>ялыгы.</w:t>
            </w: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7ED2">
              <w:rPr>
                <w:rFonts w:ascii="Times New Roman" w:hAnsi="Times New Roman"/>
              </w:rPr>
              <w:t>28.09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5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  <w:r w:rsidRPr="00E56ADC">
              <w:rPr>
                <w:sz w:val="22"/>
                <w:szCs w:val="22"/>
              </w:rPr>
              <w:t>Магнит из теста</w:t>
            </w:r>
            <w:proofErr w:type="gramStart"/>
            <w:r w:rsidRPr="00E56ADC">
              <w:rPr>
                <w:sz w:val="22"/>
                <w:szCs w:val="22"/>
              </w:rPr>
              <w:t>.</w:t>
            </w:r>
            <w:proofErr w:type="gramEnd"/>
            <w:r w:rsidRPr="00E56ADC">
              <w:rPr>
                <w:sz w:val="22"/>
                <w:szCs w:val="22"/>
              </w:rPr>
              <w:t xml:space="preserve">   (</w:t>
            </w:r>
            <w:proofErr w:type="gramStart"/>
            <w:r w:rsidRPr="00E56ADC">
              <w:rPr>
                <w:sz w:val="22"/>
                <w:szCs w:val="22"/>
              </w:rPr>
              <w:t>т</w:t>
            </w:r>
            <w:proofErr w:type="gramEnd"/>
            <w:r w:rsidRPr="00E56ADC">
              <w:rPr>
                <w:sz w:val="22"/>
                <w:szCs w:val="22"/>
              </w:rPr>
              <w:t>есто-пластика)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  <w:lang w:val="tt-RU"/>
              </w:rPr>
            </w:pPr>
            <w:r w:rsidRPr="00E56ADC">
              <w:rPr>
                <w:sz w:val="22"/>
                <w:szCs w:val="22"/>
                <w:lang w:val="tt-RU"/>
              </w:rPr>
              <w:t>Камырдан магнит.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7ED2">
              <w:rPr>
                <w:rFonts w:ascii="Times New Roman" w:hAnsi="Times New Roman"/>
              </w:rPr>
              <w:t>05.10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6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  <w:r w:rsidRPr="00E56ADC">
              <w:rPr>
                <w:sz w:val="22"/>
                <w:szCs w:val="22"/>
              </w:rPr>
              <w:t>Проект «Праздничный стол»</w:t>
            </w:r>
            <w:proofErr w:type="gramStart"/>
            <w:r w:rsidRPr="00E56ADC">
              <w:rPr>
                <w:sz w:val="22"/>
                <w:szCs w:val="22"/>
              </w:rPr>
              <w:t>.</w:t>
            </w:r>
            <w:proofErr w:type="gramEnd"/>
            <w:r w:rsidRPr="00E56ADC">
              <w:rPr>
                <w:sz w:val="22"/>
                <w:szCs w:val="22"/>
              </w:rPr>
              <w:t xml:space="preserve"> (</w:t>
            </w:r>
            <w:proofErr w:type="gramStart"/>
            <w:r w:rsidRPr="00E56ADC">
              <w:rPr>
                <w:sz w:val="22"/>
                <w:szCs w:val="22"/>
              </w:rPr>
              <w:t>г</w:t>
            </w:r>
            <w:proofErr w:type="gramEnd"/>
            <w:r w:rsidRPr="00E56ADC">
              <w:rPr>
                <w:sz w:val="22"/>
                <w:szCs w:val="22"/>
              </w:rPr>
              <w:t>лина или пластилин)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  <w:lang w:val="tt-RU"/>
              </w:rPr>
            </w:pPr>
            <w:r w:rsidRPr="00E56ADC">
              <w:rPr>
                <w:sz w:val="22"/>
                <w:szCs w:val="22"/>
                <w:lang w:val="tt-RU"/>
              </w:rPr>
              <w:t>Бәйрәм өстәле.</w:t>
            </w: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D07ED2" w:rsidP="00D07ED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07ED2" w:rsidRPr="00D07ED2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7ED2">
              <w:rPr>
                <w:rFonts w:ascii="Times New Roman" w:hAnsi="Times New Roman"/>
              </w:rPr>
              <w:t>12.10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7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Миска «Золотая хохлома».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  <w:lang w:val="tt-RU"/>
              </w:rPr>
            </w:pPr>
            <w:r w:rsidRPr="00E56ADC">
              <w:rPr>
                <w:sz w:val="22"/>
                <w:szCs w:val="22"/>
                <w:lang w:val="tt-RU"/>
              </w:rPr>
              <w:t>Миски.  Алтын хохлома.</w:t>
            </w: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7ED2">
              <w:rPr>
                <w:rFonts w:ascii="Times New Roman" w:hAnsi="Times New Roman"/>
              </w:rPr>
              <w:t>19.10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8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Разделочная доска «Городецкая роспись»</w:t>
            </w:r>
          </w:p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7ED2">
              <w:rPr>
                <w:rFonts w:ascii="Times New Roman" w:hAnsi="Times New Roman"/>
              </w:rPr>
              <w:t>26.10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9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Дымковская игрушка.</w:t>
            </w:r>
          </w:p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 xml:space="preserve">Дымка </w:t>
            </w:r>
            <w:proofErr w:type="spellStart"/>
            <w:r w:rsidRPr="00E56ADC">
              <w:rPr>
                <w:rFonts w:ascii="Times New Roman" w:eastAsia="Calibri" w:hAnsi="Times New Roman"/>
                <w:bCs/>
                <w:lang w:eastAsia="en-US"/>
              </w:rPr>
              <w:t>уенчыгы</w:t>
            </w:r>
            <w:proofErr w:type="spellEnd"/>
            <w:r w:rsidRPr="00E56ADC">
              <w:rPr>
                <w:rFonts w:ascii="Times New Roman" w:eastAsia="Calibri" w:hAnsi="Times New Roman"/>
                <w:bCs/>
                <w:lang w:eastAsia="en-US"/>
              </w:rPr>
              <w:t>. (пластилин)</w:t>
            </w:r>
          </w:p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7ED2">
              <w:rPr>
                <w:rFonts w:ascii="Times New Roman" w:hAnsi="Times New Roman"/>
              </w:rPr>
              <w:t>09.11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10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Матрешка из картона и ткани.</w:t>
            </w:r>
          </w:p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val="tt-RU"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 xml:space="preserve"> Картон бел</w:t>
            </w:r>
            <w:r w:rsidRPr="00E56ADC">
              <w:rPr>
                <w:rFonts w:ascii="Times New Roman" w:eastAsia="Calibri" w:hAnsi="Times New Roman"/>
                <w:bCs/>
                <w:lang w:val="tt-RU" w:eastAsia="en-US"/>
              </w:rPr>
              <w:t>ән тукымадан  матрешка.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D07ED2" w:rsidP="00D07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07ED2" w:rsidRPr="00D07ED2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7ED2">
              <w:rPr>
                <w:rFonts w:ascii="Times New Roman" w:hAnsi="Times New Roman"/>
              </w:rPr>
              <w:t>16.11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11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val="tt-RU"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Пейзаж «Деревня».</w:t>
            </w:r>
          </w:p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val="tt-RU" w:eastAsia="en-US"/>
              </w:rPr>
            </w:pPr>
            <w:r w:rsidRPr="00E56ADC">
              <w:rPr>
                <w:rFonts w:ascii="Times New Roman" w:eastAsia="Calibri" w:hAnsi="Times New Roman"/>
                <w:bCs/>
                <w:lang w:val="tt-RU" w:eastAsia="en-US"/>
              </w:rPr>
              <w:t xml:space="preserve">Авыл  күренеше.  </w:t>
            </w:r>
            <w:r w:rsidRPr="00E56ADC">
              <w:rPr>
                <w:rFonts w:ascii="Times New Roman" w:eastAsia="Calibri" w:hAnsi="Times New Roman"/>
                <w:bCs/>
                <w:lang w:eastAsia="en-US"/>
              </w:rPr>
              <w:t xml:space="preserve">(пластилин). </w:t>
            </w: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7ED2">
              <w:rPr>
                <w:rFonts w:ascii="Times New Roman" w:hAnsi="Times New Roman"/>
              </w:rPr>
              <w:t>23.11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12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val="tt-RU"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Игрушка «Лошадка».</w:t>
            </w:r>
          </w:p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val="tt-RU" w:eastAsia="en-US"/>
              </w:rPr>
              <w:t>Уенчык “Ат”.</w:t>
            </w:r>
            <w:r w:rsidRPr="00E56ADC">
              <w:rPr>
                <w:rFonts w:ascii="Times New Roman" w:eastAsia="Calibri" w:hAnsi="Times New Roman"/>
                <w:bCs/>
                <w:lang w:eastAsia="en-US"/>
              </w:rPr>
              <w:t>Работа с картоном.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D07ED2" w:rsidP="00D07E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07ED2">
              <w:rPr>
                <w:rFonts w:ascii="Times New Roman" w:hAnsi="Times New Roman"/>
                <w:color w:val="000000"/>
              </w:rPr>
              <w:t>30.11</w:t>
            </w:r>
          </w:p>
          <w:p w:rsidR="00D07ED2" w:rsidRPr="00D07ED2" w:rsidRDefault="00D07ED2" w:rsidP="00D07ED2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D07ED2" w:rsidRPr="00D07ED2" w:rsidRDefault="00D07ED2" w:rsidP="00610B34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13</w:t>
            </w:r>
          </w:p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064" w:type="dxa"/>
          </w:tcPr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val="tt-RU"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Изделие «Курочка»</w:t>
            </w:r>
          </w:p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Работа с природными материалами. Мозаика.</w:t>
            </w:r>
          </w:p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val="tt-RU" w:eastAsia="en-US"/>
              </w:rPr>
            </w:pPr>
            <w:r w:rsidRPr="00E56ADC">
              <w:rPr>
                <w:rFonts w:ascii="Times New Roman" w:eastAsia="Calibri" w:hAnsi="Times New Roman"/>
                <w:bCs/>
                <w:lang w:val="tt-RU" w:eastAsia="en-US"/>
              </w:rPr>
              <w:t>Тавык ясау.</w:t>
            </w:r>
          </w:p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D07ED2" w:rsidP="00D07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07ED2" w:rsidRPr="00D07ED2" w:rsidRDefault="00D07ED2" w:rsidP="00D07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7ED2">
              <w:rPr>
                <w:rFonts w:ascii="Times New Roman" w:hAnsi="Times New Roman"/>
              </w:rPr>
              <w:t>07.12</w:t>
            </w:r>
          </w:p>
          <w:p w:rsidR="00D07ED2" w:rsidRPr="00D07ED2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07ED2" w:rsidRPr="00D07ED2" w:rsidRDefault="00D07ED2" w:rsidP="00610B3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14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rFonts w:eastAsia="Calibri"/>
                <w:bCs/>
                <w:sz w:val="22"/>
                <w:szCs w:val="22"/>
                <w:lang w:val="tt-RU" w:eastAsia="en-US"/>
              </w:rPr>
            </w:pPr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>Проект «Деревенский двор»</w:t>
            </w:r>
            <w:r w:rsidRPr="00E56ADC">
              <w:rPr>
                <w:rFonts w:eastAsia="Calibri"/>
                <w:bCs/>
                <w:sz w:val="22"/>
                <w:szCs w:val="22"/>
                <w:lang w:val="tt-RU" w:eastAsia="en-US"/>
              </w:rPr>
              <w:t xml:space="preserve"> “ Авыл ишек  алды.”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Работа с бумагой. </w:t>
            </w: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D07ED2" w:rsidP="00D07ED2">
            <w:pPr>
              <w:pStyle w:val="a5"/>
              <w:spacing w:before="0" w:after="0"/>
              <w:jc w:val="center"/>
              <w:rPr>
                <w:rFonts w:eastAsia="Calibri"/>
                <w:iCs/>
                <w:sz w:val="22"/>
                <w:szCs w:val="22"/>
                <w:lang w:eastAsia="en-US"/>
              </w:rPr>
            </w:pPr>
            <w:r w:rsidRPr="00D07ED2">
              <w:rPr>
                <w:rFonts w:eastAsia="Calibri"/>
                <w:iCs/>
                <w:sz w:val="22"/>
                <w:szCs w:val="22"/>
                <w:lang w:eastAsia="en-US"/>
              </w:rPr>
              <w:t>14.12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15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Композиция «Изба».</w:t>
            </w:r>
          </w:p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val="tt-RU" w:eastAsia="en-US"/>
              </w:rPr>
              <w:t xml:space="preserve">“Агач өй”. </w:t>
            </w:r>
            <w:r w:rsidRPr="00E56ADC">
              <w:rPr>
                <w:rFonts w:ascii="Times New Roman" w:eastAsia="Calibri" w:hAnsi="Times New Roman"/>
                <w:bCs/>
                <w:lang w:eastAsia="en-US"/>
              </w:rPr>
              <w:t xml:space="preserve"> Работа с бумагой.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7ED2">
              <w:rPr>
                <w:rFonts w:ascii="Times New Roman" w:hAnsi="Times New Roman"/>
              </w:rPr>
              <w:t>21.12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16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val="tt-RU"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Изделие «Домовой»</w:t>
            </w:r>
          </w:p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val="tt-RU" w:eastAsia="en-US"/>
              </w:rPr>
            </w:pPr>
            <w:r w:rsidRPr="00E56ADC">
              <w:rPr>
                <w:rFonts w:ascii="Times New Roman" w:eastAsia="Calibri" w:hAnsi="Times New Roman"/>
                <w:bCs/>
                <w:lang w:val="tt-RU" w:eastAsia="en-US"/>
              </w:rPr>
              <w:lastRenderedPageBreak/>
              <w:t xml:space="preserve">“Йорт хуҗасы” ясау. </w:t>
            </w:r>
            <w:r w:rsidRPr="00E56ADC">
              <w:rPr>
                <w:rFonts w:ascii="Times New Roman" w:eastAsia="Calibri" w:hAnsi="Times New Roman"/>
                <w:bCs/>
                <w:lang w:eastAsia="en-US"/>
              </w:rPr>
              <w:t xml:space="preserve">Работа с волокнистыми материалами. </w:t>
            </w: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418" w:type="dxa"/>
          </w:tcPr>
          <w:p w:rsidR="00D07ED2" w:rsidRPr="00D07ED2" w:rsidRDefault="00D07ED2" w:rsidP="00D07ED2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D07ED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01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pStyle w:val="a5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Композиция «Русская печь»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rFonts w:eastAsia="Calibri"/>
                <w:bCs/>
                <w:sz w:val="22"/>
                <w:szCs w:val="22"/>
                <w:lang w:val="tt-RU" w:eastAsia="en-US"/>
              </w:rPr>
            </w:pPr>
            <w:r w:rsidRPr="00E56ADC">
              <w:rPr>
                <w:rFonts w:eastAsia="Calibri"/>
                <w:bCs/>
                <w:sz w:val="22"/>
                <w:szCs w:val="22"/>
                <w:lang w:val="tt-RU" w:eastAsia="en-US"/>
              </w:rPr>
              <w:t xml:space="preserve">“Рус миче”.   </w:t>
            </w:r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>Лепка.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D07ED2" w:rsidP="00D07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D07ED2" w:rsidRPr="00D07ED2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Pr="00D07ED2">
              <w:rPr>
                <w:rFonts w:ascii="Times New Roman" w:hAnsi="Times New Roman"/>
              </w:rPr>
              <w:t>.01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rPr>
          <w:trHeight w:val="732"/>
        </w:trPr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18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val="tt-RU"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Изделие «Коврик»</w:t>
            </w:r>
          </w:p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val="tt-RU" w:eastAsia="en-US"/>
              </w:rPr>
            </w:pPr>
            <w:r w:rsidRPr="00E56ADC">
              <w:rPr>
                <w:rFonts w:ascii="Times New Roman" w:eastAsia="Calibri" w:hAnsi="Times New Roman"/>
                <w:bCs/>
                <w:lang w:val="tt-RU" w:eastAsia="en-US"/>
              </w:rPr>
              <w:t xml:space="preserve">“Палас” ясау.  </w:t>
            </w:r>
            <w:r w:rsidRPr="00E56ADC">
              <w:rPr>
                <w:rFonts w:ascii="Times New Roman" w:eastAsia="Calibri" w:hAnsi="Times New Roman"/>
                <w:bCs/>
                <w:lang w:eastAsia="en-US"/>
              </w:rPr>
              <w:t>Плетение.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Pr="00D07ED2">
              <w:rPr>
                <w:rFonts w:ascii="Times New Roman" w:hAnsi="Times New Roman"/>
              </w:rPr>
              <w:t>.01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19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Изделие «Стол и скамья»</w:t>
            </w:r>
          </w:p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val="tt-RU" w:eastAsia="en-US"/>
              </w:rPr>
              <w:t xml:space="preserve">“Өстәл һәм скамейка” ясау. </w:t>
            </w:r>
            <w:r w:rsidRPr="00E56ADC">
              <w:rPr>
                <w:rFonts w:ascii="Times New Roman" w:eastAsia="Calibri" w:hAnsi="Times New Roman"/>
                <w:bCs/>
                <w:lang w:eastAsia="en-US"/>
              </w:rPr>
              <w:t>Работа с картоном.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D07ED2" w:rsidP="00D07ED2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  <w:r w:rsidRPr="00D07ED2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pStyle w:val="a5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20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Елочные  игрушки из яиц</w:t>
            </w:r>
          </w:p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56ADC">
              <w:rPr>
                <w:rFonts w:ascii="Times New Roman" w:eastAsia="Calibri" w:hAnsi="Times New Roman"/>
                <w:bCs/>
                <w:lang w:val="tt-RU" w:eastAsia="en-US"/>
              </w:rPr>
              <w:t xml:space="preserve">Йомыркадан елка уенчыклары. </w:t>
            </w:r>
            <w:r w:rsidRPr="00E56ADC">
              <w:rPr>
                <w:rFonts w:ascii="Times New Roman" w:eastAsia="Calibri" w:hAnsi="Times New Roman"/>
                <w:bCs/>
                <w:lang w:eastAsia="en-US"/>
              </w:rPr>
              <w:t xml:space="preserve">Работа с различными материалами. </w:t>
            </w: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Pr="00D07ED2">
              <w:rPr>
                <w:rFonts w:ascii="Times New Roman" w:hAnsi="Times New Roman"/>
              </w:rPr>
              <w:t>.02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21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Композиция «Русская красавица»</w:t>
            </w:r>
          </w:p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val="tt-RU" w:eastAsia="en-US"/>
              </w:rPr>
              <w:t xml:space="preserve">“Рус гүзәле”. </w:t>
            </w:r>
            <w:r w:rsidRPr="00E56ADC">
              <w:rPr>
                <w:rFonts w:ascii="Times New Roman" w:eastAsia="Calibri" w:hAnsi="Times New Roman"/>
                <w:bCs/>
                <w:lang w:eastAsia="en-US"/>
              </w:rPr>
              <w:t>Народный костюм.  Плетение.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D07ED2" w:rsidP="00D07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D07ED2">
              <w:rPr>
                <w:rFonts w:ascii="Times New Roman" w:hAnsi="Times New Roman"/>
              </w:rPr>
              <w:t>.02</w:t>
            </w:r>
          </w:p>
          <w:p w:rsidR="00D07ED2" w:rsidRPr="00D07ED2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D07ED2" w:rsidRPr="00D07ED2" w:rsidRDefault="00D07ED2" w:rsidP="00610B3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22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Изделие «Костюмы Ани и Вани»</w:t>
            </w:r>
          </w:p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val="tt-RU" w:eastAsia="en-US"/>
              </w:rPr>
              <w:t>“Аня һәм Ваня костюмнары”н ясау.</w:t>
            </w:r>
            <w:r w:rsidRPr="00E56ADC">
              <w:rPr>
                <w:rFonts w:ascii="Times New Roman" w:eastAsia="Calibri" w:hAnsi="Times New Roman"/>
                <w:bCs/>
                <w:lang w:eastAsia="en-US"/>
              </w:rPr>
              <w:t>Народный костюм. Работа с бумагой.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D07ED2" w:rsidP="00D07E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  <w:r w:rsidRPr="00D07ED2">
              <w:rPr>
                <w:rFonts w:ascii="Times New Roman" w:hAnsi="Times New Roman"/>
                <w:color w:val="000000"/>
              </w:rPr>
              <w:t>.02</w:t>
            </w:r>
          </w:p>
          <w:p w:rsidR="00D07ED2" w:rsidRPr="00D07ED2" w:rsidRDefault="00D07ED2" w:rsidP="00D07ED2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D07ED2" w:rsidRPr="00D07ED2" w:rsidRDefault="00D07ED2" w:rsidP="00610B34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23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>Изделие «Кошелёк»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56ADC">
              <w:rPr>
                <w:rFonts w:eastAsia="Calibri"/>
                <w:bCs/>
                <w:sz w:val="22"/>
                <w:szCs w:val="22"/>
                <w:lang w:val="tt-RU" w:eastAsia="en-US"/>
              </w:rPr>
              <w:t xml:space="preserve">“”Акча янчыгы” ясау. </w:t>
            </w:r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>Шитье.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D07ED2" w:rsidP="00D07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01.03</w:t>
            </w:r>
          </w:p>
          <w:p w:rsidR="00D07ED2" w:rsidRPr="00D07ED2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D07ED2" w:rsidRPr="00D07ED2" w:rsidRDefault="00D07ED2" w:rsidP="00610B3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24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  <w:r w:rsidRPr="00E56ADC">
              <w:rPr>
                <w:sz w:val="22"/>
                <w:szCs w:val="22"/>
              </w:rPr>
              <w:t>Изделие «Салфетка»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  <w:r w:rsidRPr="00E56ADC">
              <w:rPr>
                <w:sz w:val="22"/>
                <w:szCs w:val="22"/>
                <w:lang w:val="tt-RU"/>
              </w:rPr>
              <w:t xml:space="preserve">“Салфетка” ясау. </w:t>
            </w:r>
            <w:r w:rsidRPr="00E56ADC">
              <w:rPr>
                <w:sz w:val="22"/>
                <w:szCs w:val="22"/>
              </w:rPr>
              <w:t>Вышивка.</w:t>
            </w: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D07ED2" w:rsidP="00D07E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08.03</w:t>
            </w:r>
          </w:p>
          <w:p w:rsidR="00D07ED2" w:rsidRPr="00D07ED2" w:rsidRDefault="00D07ED2" w:rsidP="00D07E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  <w:p w:rsidR="00D07ED2" w:rsidRPr="00D07ED2" w:rsidRDefault="00D07ED2" w:rsidP="00D07ED2">
            <w:pPr>
              <w:pStyle w:val="a5"/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D07ED2" w:rsidRPr="00D07ED2" w:rsidRDefault="00D07ED2" w:rsidP="00610B34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25</w:t>
            </w:r>
          </w:p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064" w:type="dxa"/>
          </w:tcPr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Композиция «</w:t>
            </w:r>
            <w:proofErr w:type="spellStart"/>
            <w:r w:rsidRPr="00E56ADC">
              <w:rPr>
                <w:rFonts w:ascii="Times New Roman" w:eastAsia="Calibri" w:hAnsi="Times New Roman"/>
                <w:bCs/>
                <w:lang w:eastAsia="en-US"/>
              </w:rPr>
              <w:t>Золотаярыбка</w:t>
            </w:r>
            <w:proofErr w:type="spellEnd"/>
            <w:r w:rsidRPr="00E56ADC">
              <w:rPr>
                <w:rFonts w:ascii="Times New Roman" w:eastAsia="Calibri" w:hAnsi="Times New Roman"/>
                <w:bCs/>
                <w:lang w:eastAsia="en-US"/>
              </w:rPr>
              <w:t>»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  <w:lang w:val="tt-RU"/>
              </w:rPr>
            </w:pPr>
            <w:r w:rsidRPr="00E56ADC">
              <w:rPr>
                <w:sz w:val="22"/>
                <w:szCs w:val="22"/>
                <w:lang w:val="tt-RU"/>
              </w:rPr>
              <w:t>“Алтын балык” компози</w:t>
            </w:r>
            <w:r w:rsidRPr="00E56ADC">
              <w:rPr>
                <w:sz w:val="22"/>
                <w:szCs w:val="22"/>
              </w:rPr>
              <w:t>ц</w:t>
            </w:r>
            <w:r w:rsidRPr="00E56ADC">
              <w:rPr>
                <w:sz w:val="22"/>
                <w:szCs w:val="22"/>
                <w:lang w:val="tt-RU"/>
              </w:rPr>
              <w:t>иясе.</w:t>
            </w: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Pr="00D07ED2">
              <w:rPr>
                <w:rFonts w:ascii="Times New Roman" w:hAnsi="Times New Roman"/>
              </w:rPr>
              <w:t>.03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26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Проект «Аквариум»</w:t>
            </w:r>
          </w:p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E56ADC">
              <w:rPr>
                <w:rFonts w:ascii="Times New Roman" w:eastAsia="Calibri" w:hAnsi="Times New Roman"/>
                <w:bCs/>
                <w:lang w:val="tt-RU" w:eastAsia="en-US"/>
              </w:rPr>
              <w:t xml:space="preserve">“Аквариум” проекты. </w:t>
            </w:r>
            <w:r w:rsidRPr="00E56ADC">
              <w:rPr>
                <w:rFonts w:ascii="Times New Roman" w:eastAsia="Calibri" w:hAnsi="Times New Roman"/>
                <w:bCs/>
                <w:lang w:eastAsia="en-US"/>
              </w:rPr>
              <w:t>Работа с природными материалами.</w:t>
            </w: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D07ED2" w:rsidP="00D07ED2">
            <w:pPr>
              <w:pStyle w:val="a5"/>
              <w:spacing w:before="0" w:after="0"/>
              <w:jc w:val="center"/>
              <w:rPr>
                <w:rFonts w:eastAsia="Calibri"/>
                <w:iCs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iCs/>
                <w:sz w:val="22"/>
                <w:szCs w:val="22"/>
                <w:lang w:eastAsia="en-US"/>
              </w:rPr>
              <w:t>05</w:t>
            </w:r>
            <w:r w:rsidRPr="00D07ED2">
              <w:rPr>
                <w:rFonts w:eastAsia="Calibri"/>
                <w:iCs/>
                <w:sz w:val="22"/>
                <w:szCs w:val="22"/>
                <w:lang w:eastAsia="en-US"/>
              </w:rPr>
              <w:t>.0</w:t>
            </w:r>
            <w:r w:rsidRPr="00D07ED2">
              <w:rPr>
                <w:rFonts w:eastAsia="Calibri"/>
                <w:iCs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27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>Аппликация «В море»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  <w:r w:rsidRPr="00E56ADC">
              <w:rPr>
                <w:rFonts w:eastAsia="Calibri"/>
                <w:bCs/>
                <w:sz w:val="22"/>
                <w:szCs w:val="22"/>
                <w:lang w:val="tt-RU" w:eastAsia="en-US"/>
              </w:rPr>
              <w:t>“Диңгездә” апплика</w:t>
            </w:r>
            <w:proofErr w:type="spellStart"/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>циясе</w:t>
            </w:r>
            <w:proofErr w:type="spellEnd"/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. Работа с бумагой. </w:t>
            </w: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D07ED2" w:rsidP="00D07ED2">
            <w:pPr>
              <w:pStyle w:val="a5"/>
              <w:spacing w:before="0" w:after="0"/>
              <w:jc w:val="center"/>
              <w:rPr>
                <w:rFonts w:eastAsia="Calibri"/>
                <w:iCs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sz w:val="22"/>
                <w:szCs w:val="22"/>
                <w:lang w:eastAsia="en-US"/>
              </w:rPr>
              <w:t>12</w:t>
            </w:r>
            <w:r w:rsidRPr="00D07ED2">
              <w:rPr>
                <w:rFonts w:eastAsia="Calibri"/>
                <w:iCs/>
                <w:sz w:val="22"/>
                <w:szCs w:val="22"/>
                <w:lang w:eastAsia="en-US"/>
              </w:rPr>
              <w:t>.03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28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>Композиция «Русалка»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«Су </w:t>
            </w:r>
            <w:proofErr w:type="spellStart"/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>кызы</w:t>
            </w:r>
            <w:proofErr w:type="spellEnd"/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>композициясе</w:t>
            </w:r>
            <w:proofErr w:type="spellEnd"/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. Работа с бумагой </w:t>
            </w: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D07ED2" w:rsidP="00D07ED2">
            <w:pPr>
              <w:pStyle w:val="a5"/>
              <w:spacing w:before="0" w:after="0"/>
              <w:jc w:val="center"/>
              <w:rPr>
                <w:rFonts w:eastAsia="Calibri"/>
                <w:iCs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sz w:val="22"/>
                <w:szCs w:val="22"/>
                <w:lang w:eastAsia="en-US"/>
              </w:rPr>
              <w:t>19</w:t>
            </w:r>
            <w:r w:rsidRPr="00D07ED2">
              <w:rPr>
                <w:rFonts w:eastAsia="Calibri"/>
                <w:iCs/>
                <w:sz w:val="22"/>
                <w:szCs w:val="22"/>
                <w:lang w:eastAsia="en-US"/>
              </w:rPr>
              <w:t>.04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rFonts w:eastAsia="Calibr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D07ED2" w:rsidRPr="00D07ED2" w:rsidTr="00E56ADC">
        <w:trPr>
          <w:trHeight w:val="562"/>
        </w:trPr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29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>Оригами «Птица счастья» Работа с бумагой. «</w:t>
            </w:r>
            <w:proofErr w:type="gramStart"/>
            <w:r w:rsidRPr="00E56ADC">
              <w:rPr>
                <w:rFonts w:eastAsia="Calibri"/>
                <w:bCs/>
                <w:sz w:val="22"/>
                <w:szCs w:val="22"/>
                <w:lang w:val="tt-RU" w:eastAsia="en-US"/>
              </w:rPr>
              <w:t>Б</w:t>
            </w:r>
            <w:proofErr w:type="gramEnd"/>
            <w:r w:rsidRPr="00E56ADC">
              <w:rPr>
                <w:rFonts w:eastAsia="Calibri"/>
                <w:bCs/>
                <w:sz w:val="22"/>
                <w:szCs w:val="22"/>
                <w:lang w:val="tt-RU" w:eastAsia="en-US"/>
              </w:rPr>
              <w:t>әхет кошы” Оригами.</w:t>
            </w:r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B32302" w:rsidP="00D07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D07ED2" w:rsidRPr="00D07ED2">
              <w:rPr>
                <w:rFonts w:ascii="Times New Roman" w:hAnsi="Times New Roman"/>
              </w:rPr>
              <w:t>.04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30</w:t>
            </w:r>
          </w:p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0064" w:type="dxa"/>
          </w:tcPr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Изделие «Ветряная мельница»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rFonts w:eastAsia="Calibri"/>
                <w:bCs/>
                <w:sz w:val="22"/>
                <w:szCs w:val="22"/>
                <w:lang w:val="tt-RU" w:eastAsia="en-US"/>
              </w:rPr>
            </w:pPr>
            <w:r w:rsidRPr="00E56ADC">
              <w:rPr>
                <w:rFonts w:eastAsia="Calibri"/>
                <w:bCs/>
                <w:sz w:val="22"/>
                <w:szCs w:val="22"/>
                <w:lang w:val="tt-RU" w:eastAsia="en-US"/>
              </w:rPr>
              <w:t xml:space="preserve">“Җил тегермәне” ясау. </w:t>
            </w: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B32302" w:rsidP="00D07ED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</w:rPr>
              <w:t>26</w:t>
            </w:r>
            <w:r w:rsidR="00D07ED2" w:rsidRPr="00D07ED2">
              <w:rPr>
                <w:rFonts w:ascii="Times New Roman" w:hAnsi="Times New Roman"/>
                <w:color w:val="000000"/>
              </w:rPr>
              <w:t>.0</w:t>
            </w:r>
            <w:r w:rsidR="00D07ED2" w:rsidRPr="00D07ED2">
              <w:rPr>
                <w:rFonts w:ascii="Times New Roman" w:hAnsi="Times New Roman"/>
                <w:color w:val="000000"/>
                <w:lang w:val="en-US"/>
              </w:rPr>
              <w:t>4</w:t>
            </w:r>
          </w:p>
          <w:p w:rsidR="00D07ED2" w:rsidRPr="00D07ED2" w:rsidRDefault="00D07ED2" w:rsidP="00D07ED2">
            <w:pPr>
              <w:pStyle w:val="a5"/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D07ED2" w:rsidRPr="00D07ED2" w:rsidRDefault="00D07ED2" w:rsidP="00610B34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b/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31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>Изделие «Флюгер»</w:t>
            </w:r>
            <w:proofErr w:type="gramStart"/>
            <w:r w:rsidRPr="00E56ADC">
              <w:rPr>
                <w:rFonts w:eastAsia="Calibri"/>
                <w:bCs/>
                <w:sz w:val="22"/>
                <w:szCs w:val="22"/>
                <w:lang w:val="tt-RU" w:eastAsia="en-US"/>
              </w:rPr>
              <w:t xml:space="preserve"> .</w:t>
            </w:r>
            <w:proofErr w:type="gramEnd"/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>Работа с фольгой.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56ADC">
              <w:rPr>
                <w:rFonts w:eastAsia="Calibri"/>
                <w:bCs/>
                <w:sz w:val="22"/>
                <w:szCs w:val="22"/>
                <w:lang w:val="tt-RU" w:eastAsia="en-US"/>
              </w:rPr>
              <w:t>“Флюгер” Җилнең юнәлешен күрсәтә торган җайланма ясау.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D07ED2" w:rsidP="00D07E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03.05</w:t>
            </w:r>
          </w:p>
          <w:p w:rsidR="00D07ED2" w:rsidRPr="00D07ED2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D07ED2" w:rsidRPr="00D07ED2" w:rsidRDefault="00D07ED2" w:rsidP="00610B34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07ED2" w:rsidRPr="00D07ED2" w:rsidTr="00E56ADC"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32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>Изделие «Флюгер»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56ADC">
              <w:rPr>
                <w:rFonts w:eastAsia="Calibri"/>
                <w:bCs/>
                <w:sz w:val="22"/>
                <w:szCs w:val="22"/>
                <w:lang w:val="tt-RU" w:eastAsia="en-US"/>
              </w:rPr>
              <w:t xml:space="preserve">“Флюгер” ясау.  </w:t>
            </w:r>
            <w:r w:rsidRPr="00E56ADC">
              <w:rPr>
                <w:rFonts w:eastAsia="Calibri"/>
                <w:bCs/>
                <w:sz w:val="22"/>
                <w:szCs w:val="22"/>
                <w:lang w:eastAsia="en-US"/>
              </w:rPr>
              <w:t>Работа с фольгой.</w:t>
            </w:r>
          </w:p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D07ED2" w:rsidP="00D07ED2">
            <w:pPr>
              <w:pStyle w:val="a5"/>
              <w:spacing w:before="0" w:after="0"/>
              <w:jc w:val="center"/>
              <w:rPr>
                <w:rFonts w:eastAsia="Calibri"/>
                <w:iCs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sz w:val="22"/>
                <w:szCs w:val="22"/>
                <w:lang w:eastAsia="en-US"/>
              </w:rPr>
              <w:t>10</w:t>
            </w:r>
            <w:r w:rsidRPr="00D07ED2">
              <w:rPr>
                <w:rFonts w:eastAsia="Calibri"/>
                <w:iCs/>
                <w:sz w:val="22"/>
                <w:szCs w:val="22"/>
                <w:lang w:eastAsia="en-US"/>
              </w:rPr>
              <w:t>.05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rFonts w:eastAsia="Calibri"/>
                <w:iCs/>
                <w:sz w:val="22"/>
                <w:szCs w:val="22"/>
                <w:lang w:eastAsia="en-US"/>
              </w:rPr>
            </w:pPr>
          </w:p>
        </w:tc>
      </w:tr>
      <w:tr w:rsidR="00D07ED2" w:rsidRPr="00D07ED2" w:rsidTr="00E56ADC">
        <w:trPr>
          <w:trHeight w:val="642"/>
        </w:trPr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lastRenderedPageBreak/>
              <w:t>33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>Композиция «Карта на глиняной дощечке»</w:t>
            </w:r>
          </w:p>
          <w:p w:rsidR="00D07ED2" w:rsidRPr="00E56ADC" w:rsidRDefault="00D07ED2" w:rsidP="00D07E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lang w:eastAsia="en-US"/>
              </w:rPr>
            </w:pPr>
            <w:r w:rsidRPr="00E56ADC">
              <w:rPr>
                <w:rFonts w:ascii="Times New Roman" w:eastAsia="Calibri" w:hAnsi="Times New Roman"/>
                <w:bCs/>
                <w:lang w:eastAsia="en-US"/>
              </w:rPr>
              <w:t xml:space="preserve">Работа с пластичными  материалами </w:t>
            </w: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D07ED2" w:rsidP="00D07ED2">
            <w:pPr>
              <w:pStyle w:val="a5"/>
              <w:spacing w:before="0" w:after="0"/>
              <w:jc w:val="center"/>
              <w:rPr>
                <w:rFonts w:eastAsia="Calibri"/>
                <w:iCs/>
                <w:sz w:val="22"/>
                <w:szCs w:val="22"/>
                <w:lang w:eastAsia="en-US"/>
              </w:rPr>
            </w:pPr>
            <w:r>
              <w:rPr>
                <w:rFonts w:eastAsia="Calibri"/>
                <w:iCs/>
                <w:sz w:val="22"/>
                <w:szCs w:val="22"/>
                <w:lang w:eastAsia="en-US"/>
              </w:rPr>
              <w:t>17</w:t>
            </w:r>
            <w:r w:rsidRPr="00D07ED2">
              <w:rPr>
                <w:rFonts w:eastAsia="Calibri"/>
                <w:iCs/>
                <w:sz w:val="22"/>
                <w:szCs w:val="22"/>
                <w:lang w:eastAsia="en-US"/>
              </w:rPr>
              <w:t>.05</w:t>
            </w:r>
          </w:p>
          <w:p w:rsidR="00D07ED2" w:rsidRPr="00D07ED2" w:rsidRDefault="00D07ED2" w:rsidP="00D07ED2">
            <w:pPr>
              <w:pStyle w:val="a5"/>
              <w:spacing w:before="0"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rFonts w:eastAsia="Calibri"/>
                <w:iCs/>
                <w:sz w:val="22"/>
                <w:szCs w:val="22"/>
                <w:lang w:eastAsia="en-US"/>
              </w:rPr>
            </w:pPr>
          </w:p>
        </w:tc>
      </w:tr>
      <w:tr w:rsidR="00D07ED2" w:rsidRPr="00D07ED2" w:rsidTr="00E56ADC">
        <w:trPr>
          <w:trHeight w:val="542"/>
        </w:trPr>
        <w:tc>
          <w:tcPr>
            <w:tcW w:w="85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34</w:t>
            </w:r>
          </w:p>
        </w:tc>
        <w:tc>
          <w:tcPr>
            <w:tcW w:w="10064" w:type="dxa"/>
          </w:tcPr>
          <w:p w:rsidR="00D07ED2" w:rsidRPr="00E56ADC" w:rsidRDefault="00D07ED2" w:rsidP="00D07ED2">
            <w:pPr>
              <w:pStyle w:val="a5"/>
              <w:spacing w:before="0" w:after="0"/>
              <w:jc w:val="left"/>
              <w:rPr>
                <w:sz w:val="22"/>
                <w:szCs w:val="22"/>
              </w:rPr>
            </w:pPr>
            <w:r w:rsidRPr="00E56ADC">
              <w:rPr>
                <w:sz w:val="22"/>
                <w:szCs w:val="22"/>
              </w:rPr>
              <w:t>Поиск  информации в интернете</w:t>
            </w:r>
          </w:p>
        </w:tc>
        <w:tc>
          <w:tcPr>
            <w:tcW w:w="992" w:type="dxa"/>
          </w:tcPr>
          <w:p w:rsidR="00D07ED2" w:rsidRPr="00D07ED2" w:rsidRDefault="00D07ED2" w:rsidP="00610B34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 w:rsidRPr="00D07ED2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D07ED2" w:rsidRPr="00D07ED2" w:rsidRDefault="00D07ED2" w:rsidP="00D07ED2">
            <w:pPr>
              <w:pStyle w:val="a5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D07ED2">
              <w:rPr>
                <w:sz w:val="22"/>
                <w:szCs w:val="22"/>
              </w:rPr>
              <w:t>.05</w:t>
            </w:r>
          </w:p>
        </w:tc>
        <w:tc>
          <w:tcPr>
            <w:tcW w:w="1559" w:type="dxa"/>
          </w:tcPr>
          <w:p w:rsidR="00D07ED2" w:rsidRPr="00D07ED2" w:rsidRDefault="00D07ED2" w:rsidP="00610B34">
            <w:pPr>
              <w:pStyle w:val="a5"/>
              <w:spacing w:before="0" w:after="0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B473D8" w:rsidRPr="00D07ED2" w:rsidRDefault="00B473D8" w:rsidP="00F81C82">
      <w:pPr>
        <w:spacing w:after="0" w:line="240" w:lineRule="auto"/>
        <w:rPr>
          <w:rFonts w:ascii="Times New Roman" w:hAnsi="Times New Roman"/>
        </w:rPr>
      </w:pPr>
    </w:p>
    <w:p w:rsidR="009F23DF" w:rsidRPr="00D07ED2" w:rsidRDefault="009F23DF" w:rsidP="009F23DF">
      <w:pPr>
        <w:jc w:val="center"/>
        <w:rPr>
          <w:rFonts w:ascii="Times New Roman" w:hAnsi="Times New Roman"/>
          <w:b/>
          <w:lang w:val="tt-RU"/>
        </w:rPr>
      </w:pPr>
    </w:p>
    <w:p w:rsidR="009F23DF" w:rsidRPr="00D07ED2" w:rsidRDefault="009F23DF" w:rsidP="009F23DF">
      <w:pPr>
        <w:jc w:val="center"/>
        <w:rPr>
          <w:rFonts w:ascii="Times New Roman" w:hAnsi="Times New Roman"/>
          <w:b/>
          <w:lang w:val="tt-RU"/>
        </w:rPr>
      </w:pPr>
    </w:p>
    <w:p w:rsidR="009F23DF" w:rsidRPr="00D07ED2" w:rsidRDefault="009F23DF" w:rsidP="009F23DF">
      <w:pPr>
        <w:jc w:val="center"/>
        <w:rPr>
          <w:rFonts w:ascii="Times New Roman" w:hAnsi="Times New Roman"/>
          <w:b/>
          <w:lang w:val="tt-RU"/>
        </w:rPr>
      </w:pPr>
    </w:p>
    <w:p w:rsidR="009F23DF" w:rsidRPr="00D07ED2" w:rsidRDefault="009F23DF" w:rsidP="009F23DF">
      <w:pPr>
        <w:jc w:val="center"/>
        <w:rPr>
          <w:rFonts w:ascii="Times New Roman" w:hAnsi="Times New Roman"/>
          <w:b/>
          <w:lang w:val="tt-RU"/>
        </w:rPr>
      </w:pPr>
    </w:p>
    <w:p w:rsidR="00610B34" w:rsidRPr="00D07ED2" w:rsidRDefault="00610B34" w:rsidP="009F23DF">
      <w:pPr>
        <w:jc w:val="center"/>
        <w:rPr>
          <w:rFonts w:ascii="Times New Roman" w:hAnsi="Times New Roman"/>
          <w:b/>
          <w:lang w:val="tt-RU"/>
        </w:rPr>
      </w:pPr>
    </w:p>
    <w:p w:rsidR="00610B34" w:rsidRPr="00D07ED2" w:rsidRDefault="00610B34" w:rsidP="009F23DF">
      <w:pPr>
        <w:jc w:val="center"/>
        <w:rPr>
          <w:rFonts w:ascii="Times New Roman" w:hAnsi="Times New Roman"/>
          <w:b/>
          <w:lang w:val="tt-RU"/>
        </w:rPr>
      </w:pPr>
    </w:p>
    <w:p w:rsidR="00610B34" w:rsidRDefault="00610B34" w:rsidP="009F23DF">
      <w:pPr>
        <w:jc w:val="center"/>
        <w:rPr>
          <w:rFonts w:ascii="Times New Roman" w:hAnsi="Times New Roman"/>
          <w:b/>
          <w:lang w:val="tt-RU"/>
        </w:rPr>
      </w:pPr>
    </w:p>
    <w:p w:rsidR="00E56ADC" w:rsidRDefault="00E56ADC" w:rsidP="009F23DF">
      <w:pPr>
        <w:jc w:val="center"/>
        <w:rPr>
          <w:rFonts w:ascii="Times New Roman" w:hAnsi="Times New Roman"/>
          <w:b/>
          <w:lang w:val="tt-RU"/>
        </w:rPr>
      </w:pPr>
    </w:p>
    <w:p w:rsidR="00E56ADC" w:rsidRDefault="00E56ADC" w:rsidP="009F23DF">
      <w:pPr>
        <w:jc w:val="center"/>
        <w:rPr>
          <w:rFonts w:ascii="Times New Roman" w:hAnsi="Times New Roman"/>
          <w:b/>
          <w:lang w:val="tt-RU"/>
        </w:rPr>
      </w:pPr>
    </w:p>
    <w:p w:rsidR="00E56ADC" w:rsidRDefault="00E56ADC" w:rsidP="009F23DF">
      <w:pPr>
        <w:jc w:val="center"/>
        <w:rPr>
          <w:rFonts w:ascii="Times New Roman" w:hAnsi="Times New Roman"/>
          <w:b/>
          <w:lang w:val="tt-RU"/>
        </w:rPr>
      </w:pPr>
    </w:p>
    <w:p w:rsidR="00E56ADC" w:rsidRDefault="00E56ADC" w:rsidP="009F23DF">
      <w:pPr>
        <w:jc w:val="center"/>
        <w:rPr>
          <w:rFonts w:ascii="Times New Roman" w:hAnsi="Times New Roman"/>
          <w:b/>
          <w:lang w:val="tt-RU"/>
        </w:rPr>
      </w:pPr>
    </w:p>
    <w:p w:rsidR="00E56ADC" w:rsidRDefault="00E56ADC" w:rsidP="009F23DF">
      <w:pPr>
        <w:jc w:val="center"/>
        <w:rPr>
          <w:rFonts w:ascii="Times New Roman" w:hAnsi="Times New Roman"/>
          <w:b/>
          <w:lang w:val="tt-RU"/>
        </w:rPr>
      </w:pPr>
    </w:p>
    <w:p w:rsidR="00E56ADC" w:rsidRDefault="00E56ADC" w:rsidP="009F23DF">
      <w:pPr>
        <w:jc w:val="center"/>
        <w:rPr>
          <w:rFonts w:ascii="Times New Roman" w:hAnsi="Times New Roman"/>
          <w:b/>
          <w:lang w:val="tt-RU"/>
        </w:rPr>
      </w:pPr>
    </w:p>
    <w:p w:rsidR="00E56ADC" w:rsidRDefault="00E56ADC" w:rsidP="009F23DF">
      <w:pPr>
        <w:jc w:val="center"/>
        <w:rPr>
          <w:rFonts w:ascii="Times New Roman" w:hAnsi="Times New Roman"/>
          <w:b/>
          <w:lang w:val="tt-RU"/>
        </w:rPr>
      </w:pPr>
    </w:p>
    <w:p w:rsidR="00E56ADC" w:rsidRDefault="00E56ADC" w:rsidP="009F23DF">
      <w:pPr>
        <w:jc w:val="center"/>
        <w:rPr>
          <w:rFonts w:ascii="Times New Roman" w:hAnsi="Times New Roman"/>
          <w:b/>
          <w:lang w:val="tt-RU"/>
        </w:rPr>
      </w:pPr>
    </w:p>
    <w:p w:rsidR="00E56ADC" w:rsidRDefault="00E56ADC" w:rsidP="009F23DF">
      <w:pPr>
        <w:jc w:val="center"/>
        <w:rPr>
          <w:rFonts w:ascii="Times New Roman" w:hAnsi="Times New Roman"/>
          <w:b/>
          <w:lang w:val="tt-RU"/>
        </w:rPr>
      </w:pPr>
    </w:p>
    <w:p w:rsidR="00E56ADC" w:rsidRDefault="00E56ADC" w:rsidP="009F23DF">
      <w:pPr>
        <w:jc w:val="center"/>
        <w:rPr>
          <w:rFonts w:ascii="Times New Roman" w:hAnsi="Times New Roman"/>
          <w:b/>
          <w:lang w:val="tt-RU"/>
        </w:rPr>
      </w:pPr>
    </w:p>
    <w:p w:rsidR="00E56ADC" w:rsidRDefault="00E56ADC" w:rsidP="009F23DF">
      <w:pPr>
        <w:jc w:val="center"/>
        <w:rPr>
          <w:rFonts w:ascii="Times New Roman" w:hAnsi="Times New Roman"/>
          <w:b/>
          <w:lang w:val="tt-RU"/>
        </w:rPr>
      </w:pPr>
    </w:p>
    <w:p w:rsidR="00E56ADC" w:rsidRDefault="00E56ADC" w:rsidP="009F23DF">
      <w:pPr>
        <w:jc w:val="center"/>
        <w:rPr>
          <w:rFonts w:ascii="Times New Roman" w:hAnsi="Times New Roman"/>
          <w:b/>
          <w:lang w:val="tt-RU"/>
        </w:rPr>
      </w:pPr>
    </w:p>
    <w:p w:rsidR="00E56ADC" w:rsidRPr="00D07ED2" w:rsidRDefault="00E56ADC" w:rsidP="009F23DF">
      <w:pPr>
        <w:jc w:val="center"/>
        <w:rPr>
          <w:rFonts w:ascii="Times New Roman" w:hAnsi="Times New Roman"/>
          <w:b/>
          <w:lang w:val="tt-RU"/>
        </w:rPr>
      </w:pPr>
    </w:p>
    <w:p w:rsidR="00610B34" w:rsidRPr="00D07ED2" w:rsidRDefault="00610B34" w:rsidP="009F23DF">
      <w:pPr>
        <w:jc w:val="center"/>
        <w:rPr>
          <w:rFonts w:ascii="Times New Roman" w:hAnsi="Times New Roman"/>
          <w:b/>
          <w:lang w:val="tt-RU"/>
        </w:rPr>
      </w:pPr>
    </w:p>
    <w:p w:rsidR="009F23DF" w:rsidRPr="00D07ED2" w:rsidRDefault="009F23DF" w:rsidP="009F23DF">
      <w:pPr>
        <w:jc w:val="center"/>
        <w:rPr>
          <w:rFonts w:ascii="Times New Roman" w:hAnsi="Times New Roman"/>
          <w:b/>
          <w:lang w:val="tt-RU"/>
        </w:rPr>
      </w:pPr>
    </w:p>
    <w:p w:rsidR="009F23DF" w:rsidRPr="00D07ED2" w:rsidRDefault="009F23DF" w:rsidP="009F23DF">
      <w:pPr>
        <w:jc w:val="center"/>
        <w:rPr>
          <w:rFonts w:ascii="Times New Roman" w:hAnsi="Times New Roman"/>
          <w:b/>
        </w:rPr>
      </w:pPr>
      <w:r w:rsidRPr="00D07ED2">
        <w:rPr>
          <w:rFonts w:ascii="Times New Roman" w:hAnsi="Times New Roman"/>
          <w:b/>
        </w:rPr>
        <w:t>Лист изменений в тематическом планировании</w:t>
      </w:r>
    </w:p>
    <w:p w:rsidR="009F23DF" w:rsidRPr="00D07ED2" w:rsidRDefault="009F23DF" w:rsidP="009F23DF">
      <w:pPr>
        <w:jc w:val="center"/>
        <w:rPr>
          <w:rFonts w:ascii="Times New Roman" w:hAnsi="Times New Roman"/>
          <w:b/>
        </w:rPr>
      </w:pPr>
    </w:p>
    <w:tbl>
      <w:tblPr>
        <w:tblStyle w:val="a7"/>
        <w:tblW w:w="0" w:type="auto"/>
        <w:tblLook w:val="04A0"/>
      </w:tblPr>
      <w:tblGrid>
        <w:gridCol w:w="852"/>
        <w:gridCol w:w="1383"/>
        <w:gridCol w:w="3260"/>
        <w:gridCol w:w="4678"/>
        <w:gridCol w:w="2693"/>
      </w:tblGrid>
      <w:tr w:rsidR="009F23DF" w:rsidRPr="00D07ED2" w:rsidTr="008F363A">
        <w:tc>
          <w:tcPr>
            <w:tcW w:w="852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</w:rPr>
            </w:pPr>
            <w:r w:rsidRPr="00D07ED2">
              <w:rPr>
                <w:rFonts w:ascii="Times New Roman" w:hAnsi="Times New Roman"/>
              </w:rPr>
              <w:t>№ записи</w:t>
            </w:r>
          </w:p>
        </w:tc>
        <w:tc>
          <w:tcPr>
            <w:tcW w:w="1383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</w:rPr>
            </w:pPr>
            <w:r w:rsidRPr="00D07ED2">
              <w:rPr>
                <w:rFonts w:ascii="Times New Roman" w:hAnsi="Times New Roman"/>
              </w:rPr>
              <w:t>Дата</w:t>
            </w:r>
          </w:p>
        </w:tc>
        <w:tc>
          <w:tcPr>
            <w:tcW w:w="3260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</w:rPr>
            </w:pPr>
            <w:r w:rsidRPr="00D07ED2">
              <w:rPr>
                <w:rFonts w:ascii="Times New Roman" w:hAnsi="Times New Roman"/>
              </w:rPr>
              <w:t>Изменения,</w:t>
            </w:r>
          </w:p>
          <w:p w:rsidR="009F23DF" w:rsidRPr="00D07ED2" w:rsidRDefault="009F23DF" w:rsidP="008F363A">
            <w:pPr>
              <w:jc w:val="center"/>
              <w:rPr>
                <w:rFonts w:ascii="Times New Roman" w:hAnsi="Times New Roman"/>
              </w:rPr>
            </w:pPr>
            <w:r w:rsidRPr="00D07ED2">
              <w:rPr>
                <w:rFonts w:ascii="Times New Roman" w:hAnsi="Times New Roman"/>
              </w:rPr>
              <w:t xml:space="preserve"> внесенные в КТП</w:t>
            </w:r>
          </w:p>
        </w:tc>
        <w:tc>
          <w:tcPr>
            <w:tcW w:w="4678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</w:rPr>
            </w:pPr>
            <w:r w:rsidRPr="00D07ED2">
              <w:rPr>
                <w:rFonts w:ascii="Times New Roman" w:hAnsi="Times New Roman"/>
              </w:rPr>
              <w:t xml:space="preserve">Причина </w:t>
            </w:r>
          </w:p>
        </w:tc>
        <w:tc>
          <w:tcPr>
            <w:tcW w:w="2693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</w:rPr>
            </w:pPr>
            <w:r w:rsidRPr="00D07ED2">
              <w:rPr>
                <w:rFonts w:ascii="Times New Roman" w:hAnsi="Times New Roman"/>
              </w:rPr>
              <w:t>Согласование с зам. директора по УР</w:t>
            </w:r>
          </w:p>
        </w:tc>
      </w:tr>
      <w:tr w:rsidR="009F23DF" w:rsidRPr="00D07ED2" w:rsidTr="008F363A">
        <w:tc>
          <w:tcPr>
            <w:tcW w:w="852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83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F23DF" w:rsidRPr="00D07ED2" w:rsidTr="008F363A">
        <w:tc>
          <w:tcPr>
            <w:tcW w:w="852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83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F23DF" w:rsidRPr="00D07ED2" w:rsidTr="008F363A">
        <w:tc>
          <w:tcPr>
            <w:tcW w:w="852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83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F23DF" w:rsidRPr="00D07ED2" w:rsidTr="008F363A">
        <w:tc>
          <w:tcPr>
            <w:tcW w:w="852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83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F23DF" w:rsidRPr="00D07ED2" w:rsidTr="008F363A">
        <w:tc>
          <w:tcPr>
            <w:tcW w:w="852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83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F23DF" w:rsidRPr="00D07ED2" w:rsidTr="008F363A">
        <w:tc>
          <w:tcPr>
            <w:tcW w:w="852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83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F23DF" w:rsidRPr="00D07ED2" w:rsidTr="008F363A">
        <w:tc>
          <w:tcPr>
            <w:tcW w:w="852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83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F23DF" w:rsidRPr="00D07ED2" w:rsidTr="008F363A">
        <w:tc>
          <w:tcPr>
            <w:tcW w:w="852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383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0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678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93" w:type="dxa"/>
          </w:tcPr>
          <w:p w:rsidR="009F23DF" w:rsidRPr="00D07ED2" w:rsidRDefault="009F23DF" w:rsidP="008F363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9F23DF" w:rsidRPr="00D07ED2" w:rsidRDefault="009F23DF" w:rsidP="009F23DF">
      <w:pPr>
        <w:jc w:val="center"/>
        <w:rPr>
          <w:rFonts w:ascii="Times New Roman" w:hAnsi="Times New Roman"/>
          <w:b/>
        </w:rPr>
      </w:pPr>
    </w:p>
    <w:p w:rsidR="00B473D8" w:rsidRPr="00D07ED2" w:rsidRDefault="00B473D8" w:rsidP="00B473D8">
      <w:pPr>
        <w:rPr>
          <w:rFonts w:ascii="Times New Roman" w:hAnsi="Times New Roman"/>
        </w:rPr>
      </w:pPr>
    </w:p>
    <w:sectPr w:rsidR="00B473D8" w:rsidRPr="00D07ED2" w:rsidSect="000F61CB">
      <w:pgSz w:w="16838" w:h="11906" w:orient="landscape"/>
      <w:pgMar w:top="360" w:right="1134" w:bottom="1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DKKB I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FMIC N+ Newton C San Pi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86B25"/>
    <w:multiLevelType w:val="hybridMultilevel"/>
    <w:tmpl w:val="71A68A3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060A15"/>
    <w:multiLevelType w:val="hybridMultilevel"/>
    <w:tmpl w:val="FDE25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C43215"/>
    <w:multiLevelType w:val="hybridMultilevel"/>
    <w:tmpl w:val="24CAB9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B042E2"/>
    <w:multiLevelType w:val="hybridMultilevel"/>
    <w:tmpl w:val="4AB221FC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55F43D26"/>
    <w:multiLevelType w:val="hybridMultilevel"/>
    <w:tmpl w:val="28AA5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0C4BD0"/>
    <w:multiLevelType w:val="hybridMultilevel"/>
    <w:tmpl w:val="6512F50C"/>
    <w:lvl w:ilvl="0" w:tplc="0419000B">
      <w:start w:val="1"/>
      <w:numFmt w:val="bullet"/>
      <w:lvlText w:val=""/>
      <w:lvlJc w:val="left"/>
      <w:pPr>
        <w:ind w:left="7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6">
    <w:nsid w:val="7BF2498E"/>
    <w:multiLevelType w:val="hybridMultilevel"/>
    <w:tmpl w:val="4008ED7C"/>
    <w:lvl w:ilvl="0" w:tplc="0419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7">
    <w:nsid w:val="7CFF15B9"/>
    <w:multiLevelType w:val="hybridMultilevel"/>
    <w:tmpl w:val="0E02CB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8E681C"/>
    <w:multiLevelType w:val="hybridMultilevel"/>
    <w:tmpl w:val="939A261A"/>
    <w:lvl w:ilvl="0" w:tplc="256CED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FA5E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9C30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32EF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A2C1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2AD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9E56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36B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9C98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2DAB"/>
    <w:rsid w:val="0000324D"/>
    <w:rsid w:val="000248DF"/>
    <w:rsid w:val="00032D5D"/>
    <w:rsid w:val="00035656"/>
    <w:rsid w:val="000B6140"/>
    <w:rsid w:val="000F61CB"/>
    <w:rsid w:val="00140CDB"/>
    <w:rsid w:val="00164DBA"/>
    <w:rsid w:val="001710E8"/>
    <w:rsid w:val="00182830"/>
    <w:rsid w:val="00206A20"/>
    <w:rsid w:val="00221ECC"/>
    <w:rsid w:val="00264BAB"/>
    <w:rsid w:val="00293DBE"/>
    <w:rsid w:val="002A679F"/>
    <w:rsid w:val="002D030A"/>
    <w:rsid w:val="00315356"/>
    <w:rsid w:val="00334E13"/>
    <w:rsid w:val="00337974"/>
    <w:rsid w:val="0036095E"/>
    <w:rsid w:val="003E1983"/>
    <w:rsid w:val="00417358"/>
    <w:rsid w:val="004F475C"/>
    <w:rsid w:val="00504A9E"/>
    <w:rsid w:val="0056080D"/>
    <w:rsid w:val="005B5392"/>
    <w:rsid w:val="005E243F"/>
    <w:rsid w:val="0060398D"/>
    <w:rsid w:val="00610B34"/>
    <w:rsid w:val="006169B7"/>
    <w:rsid w:val="006512F7"/>
    <w:rsid w:val="00652DAB"/>
    <w:rsid w:val="00746593"/>
    <w:rsid w:val="007610F4"/>
    <w:rsid w:val="00790C13"/>
    <w:rsid w:val="007916A1"/>
    <w:rsid w:val="007B139B"/>
    <w:rsid w:val="007F524E"/>
    <w:rsid w:val="0086161B"/>
    <w:rsid w:val="00865B71"/>
    <w:rsid w:val="00886236"/>
    <w:rsid w:val="008B7398"/>
    <w:rsid w:val="00914F35"/>
    <w:rsid w:val="009649FE"/>
    <w:rsid w:val="009C24DC"/>
    <w:rsid w:val="009F23DF"/>
    <w:rsid w:val="00A03349"/>
    <w:rsid w:val="00A157D8"/>
    <w:rsid w:val="00A401F3"/>
    <w:rsid w:val="00A73DB6"/>
    <w:rsid w:val="00AB556F"/>
    <w:rsid w:val="00AB6D5A"/>
    <w:rsid w:val="00AC1146"/>
    <w:rsid w:val="00AE3684"/>
    <w:rsid w:val="00B13A48"/>
    <w:rsid w:val="00B32302"/>
    <w:rsid w:val="00B473D8"/>
    <w:rsid w:val="00B8402B"/>
    <w:rsid w:val="00BB41F2"/>
    <w:rsid w:val="00BF4B02"/>
    <w:rsid w:val="00BF6DA7"/>
    <w:rsid w:val="00C4689D"/>
    <w:rsid w:val="00C76093"/>
    <w:rsid w:val="00CB5F9E"/>
    <w:rsid w:val="00D07ED2"/>
    <w:rsid w:val="00D43BB1"/>
    <w:rsid w:val="00D738C8"/>
    <w:rsid w:val="00DD79FD"/>
    <w:rsid w:val="00E56ADC"/>
    <w:rsid w:val="00E732D5"/>
    <w:rsid w:val="00EA5148"/>
    <w:rsid w:val="00EC3B89"/>
    <w:rsid w:val="00EC403D"/>
    <w:rsid w:val="00F26F8B"/>
    <w:rsid w:val="00F531D4"/>
    <w:rsid w:val="00F81C82"/>
    <w:rsid w:val="00F93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DA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2DA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52DAB"/>
    <w:pPr>
      <w:ind w:left="720"/>
      <w:contextualSpacing/>
    </w:pPr>
  </w:style>
  <w:style w:type="paragraph" w:styleId="a5">
    <w:name w:val="Normal (Web)"/>
    <w:basedOn w:val="a"/>
    <w:rsid w:val="00652DAB"/>
    <w:pPr>
      <w:spacing w:before="120" w:after="120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4">
    <w:name w:val="Текст_4п_Снизу"/>
    <w:basedOn w:val="a"/>
    <w:next w:val="a"/>
    <w:uiPriority w:val="99"/>
    <w:rsid w:val="00B473D8"/>
    <w:pPr>
      <w:autoSpaceDE w:val="0"/>
      <w:autoSpaceDN w:val="0"/>
      <w:adjustRightInd w:val="0"/>
      <w:spacing w:after="0" w:line="240" w:lineRule="auto"/>
    </w:pPr>
    <w:rPr>
      <w:rFonts w:ascii="ADKKB I+ Newton C San Pin" w:eastAsia="Calibri" w:hAnsi="ADKKB I+ Newton C San Pin"/>
      <w:sz w:val="24"/>
      <w:szCs w:val="24"/>
      <w:lang w:eastAsia="en-US"/>
    </w:rPr>
  </w:style>
  <w:style w:type="paragraph" w:customStyle="1" w:styleId="a6">
    <w:name w:val="Таблица"/>
    <w:basedOn w:val="a"/>
    <w:next w:val="a"/>
    <w:uiPriority w:val="99"/>
    <w:rsid w:val="00B473D8"/>
    <w:pPr>
      <w:autoSpaceDE w:val="0"/>
      <w:autoSpaceDN w:val="0"/>
      <w:adjustRightInd w:val="0"/>
      <w:spacing w:after="0" w:line="240" w:lineRule="auto"/>
    </w:pPr>
    <w:rPr>
      <w:rFonts w:ascii="PFMIC N+ Newton C San Pin" w:eastAsiaTheme="minorHAnsi" w:hAnsi="PFMIC N+ Newton C San Pin" w:cstheme="minorBidi"/>
      <w:sz w:val="24"/>
      <w:szCs w:val="24"/>
      <w:lang w:eastAsia="en-US"/>
    </w:rPr>
  </w:style>
  <w:style w:type="paragraph" w:customStyle="1" w:styleId="Default">
    <w:name w:val="Default"/>
    <w:rsid w:val="00B473D8"/>
    <w:pPr>
      <w:autoSpaceDE w:val="0"/>
      <w:autoSpaceDN w:val="0"/>
      <w:adjustRightInd w:val="0"/>
      <w:spacing w:after="0" w:line="240" w:lineRule="auto"/>
    </w:pPr>
    <w:rPr>
      <w:rFonts w:ascii="ADKKB I+ Newton C San Pin" w:hAnsi="ADKKB I+ Newton C San Pin" w:cs="ADKKB I+ Newton C San Pin"/>
      <w:color w:val="000000"/>
      <w:sz w:val="24"/>
      <w:szCs w:val="24"/>
    </w:rPr>
  </w:style>
  <w:style w:type="paragraph" w:customStyle="1" w:styleId="Style3">
    <w:name w:val="Style3"/>
    <w:basedOn w:val="a"/>
    <w:uiPriority w:val="99"/>
    <w:rsid w:val="004173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Style4">
    <w:name w:val="Style4"/>
    <w:basedOn w:val="a"/>
    <w:uiPriority w:val="99"/>
    <w:rsid w:val="00417358"/>
    <w:pPr>
      <w:widowControl w:val="0"/>
      <w:autoSpaceDE w:val="0"/>
      <w:autoSpaceDN w:val="0"/>
      <w:adjustRightInd w:val="0"/>
      <w:spacing w:after="0" w:line="202" w:lineRule="exact"/>
      <w:ind w:firstLine="298"/>
      <w:jc w:val="both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a"/>
    <w:uiPriority w:val="99"/>
    <w:rsid w:val="0041735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16">
    <w:name w:val="Style16"/>
    <w:basedOn w:val="a"/>
    <w:uiPriority w:val="99"/>
    <w:rsid w:val="00417358"/>
    <w:pPr>
      <w:widowControl w:val="0"/>
      <w:autoSpaceDE w:val="0"/>
      <w:autoSpaceDN w:val="0"/>
      <w:adjustRightInd w:val="0"/>
      <w:spacing w:after="0" w:line="202" w:lineRule="exact"/>
      <w:ind w:firstLine="283"/>
      <w:jc w:val="both"/>
    </w:pPr>
    <w:rPr>
      <w:rFonts w:ascii="Arial" w:hAnsi="Arial" w:cs="Arial"/>
      <w:sz w:val="24"/>
      <w:szCs w:val="24"/>
    </w:rPr>
  </w:style>
  <w:style w:type="character" w:customStyle="1" w:styleId="FontStyle21">
    <w:name w:val="Font Style21"/>
    <w:uiPriority w:val="99"/>
    <w:rsid w:val="00417358"/>
    <w:rPr>
      <w:rFonts w:ascii="Times New Roman" w:hAnsi="Times New Roman" w:cs="Times New Roman"/>
      <w:sz w:val="20"/>
      <w:szCs w:val="20"/>
    </w:rPr>
  </w:style>
  <w:style w:type="character" w:customStyle="1" w:styleId="FontStyle22">
    <w:name w:val="Font Style22"/>
    <w:uiPriority w:val="99"/>
    <w:rsid w:val="00417358"/>
    <w:rPr>
      <w:rFonts w:ascii="Arial" w:hAnsi="Arial" w:cs="Arial"/>
      <w:b/>
      <w:bCs/>
      <w:sz w:val="18"/>
      <w:szCs w:val="18"/>
    </w:rPr>
  </w:style>
  <w:style w:type="table" w:styleId="a7">
    <w:name w:val="Table Grid"/>
    <w:basedOn w:val="a1"/>
    <w:uiPriority w:val="59"/>
    <w:rsid w:val="00032D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rsid w:val="00F93A75"/>
    <w:rPr>
      <w:rFonts w:ascii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610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0B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6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EA3A7-CC22-4BA0-97FF-7C5225554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7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Kompik</dc:creator>
  <cp:lastModifiedBy>Kbkbz</cp:lastModifiedBy>
  <cp:revision>46</cp:revision>
  <cp:lastPrinted>2020-10-10T10:39:00Z</cp:lastPrinted>
  <dcterms:created xsi:type="dcterms:W3CDTF">2014-09-04T16:46:00Z</dcterms:created>
  <dcterms:modified xsi:type="dcterms:W3CDTF">2020-10-14T21:05:00Z</dcterms:modified>
</cp:coreProperties>
</file>